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3A" w:rsidRDefault="00C5583A" w:rsidP="00E72DCB">
      <w:pPr>
        <w:tabs>
          <w:tab w:val="left" w:pos="142"/>
        </w:tabs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-255270</wp:posOffset>
            </wp:positionV>
            <wp:extent cx="6419215" cy="8915400"/>
            <wp:effectExtent l="1905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83A" w:rsidRDefault="00C5583A" w:rsidP="00C5583A">
      <w:pPr>
        <w:rPr>
          <w:b/>
          <w:szCs w:val="26"/>
        </w:rPr>
      </w:pPr>
      <w:r>
        <w:rPr>
          <w:b/>
          <w:szCs w:val="26"/>
        </w:rPr>
        <w:br w:type="page"/>
      </w:r>
    </w:p>
    <w:p w:rsidR="00E72DCB" w:rsidRPr="0097298D" w:rsidRDefault="00E72DCB" w:rsidP="00E72DCB">
      <w:pPr>
        <w:tabs>
          <w:tab w:val="left" w:pos="142"/>
        </w:tabs>
        <w:jc w:val="center"/>
        <w:rPr>
          <w:b/>
          <w:szCs w:val="26"/>
        </w:rPr>
      </w:pPr>
      <w:r w:rsidRPr="0097298D">
        <w:rPr>
          <w:b/>
          <w:szCs w:val="26"/>
        </w:rPr>
        <w:lastRenderedPageBreak/>
        <w:t>Министерство образования и науки Республики</w:t>
      </w:r>
    </w:p>
    <w:p w:rsidR="00E72DCB" w:rsidRPr="0097298D" w:rsidRDefault="00E72DCB" w:rsidP="00E72DCB">
      <w:pPr>
        <w:jc w:val="center"/>
        <w:rPr>
          <w:b/>
          <w:szCs w:val="26"/>
        </w:rPr>
      </w:pPr>
      <w:r w:rsidRPr="0097298D">
        <w:rPr>
          <w:b/>
          <w:szCs w:val="26"/>
        </w:rPr>
        <w:t>Северная Осетия – Алания</w:t>
      </w:r>
    </w:p>
    <w:p w:rsidR="00E72DCB" w:rsidRPr="0097298D" w:rsidRDefault="00E72DCB" w:rsidP="00E72DCB">
      <w:pPr>
        <w:jc w:val="center"/>
        <w:rPr>
          <w:b/>
          <w:sz w:val="2"/>
          <w:szCs w:val="26"/>
        </w:rPr>
      </w:pPr>
    </w:p>
    <w:p w:rsidR="00E72DCB" w:rsidRPr="0097298D" w:rsidRDefault="00E72DCB" w:rsidP="00E72DCB">
      <w:pPr>
        <w:jc w:val="center"/>
        <w:rPr>
          <w:b/>
          <w:szCs w:val="26"/>
        </w:rPr>
      </w:pPr>
      <w:r w:rsidRPr="0097298D">
        <w:rPr>
          <w:b/>
          <w:szCs w:val="26"/>
        </w:rPr>
        <w:t>Государственное бюджетное профессиональное образовательное учреждение</w:t>
      </w:r>
    </w:p>
    <w:p w:rsidR="00E72DCB" w:rsidRPr="0097298D" w:rsidRDefault="00E72DCB" w:rsidP="00E72DCB">
      <w:pPr>
        <w:jc w:val="center"/>
        <w:rPr>
          <w:szCs w:val="26"/>
        </w:rPr>
      </w:pPr>
      <w:r w:rsidRPr="0097298D">
        <w:rPr>
          <w:b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C30B64" w:rsidRPr="0055095D" w:rsidRDefault="00C30B64" w:rsidP="00C30B64">
      <w:pPr>
        <w:spacing w:line="360" w:lineRule="auto"/>
        <w:ind w:left="5400"/>
      </w:pPr>
    </w:p>
    <w:p w:rsidR="00C30B64" w:rsidRPr="0055095D" w:rsidRDefault="00C30B64" w:rsidP="00C30B64">
      <w:pPr>
        <w:spacing w:line="360" w:lineRule="auto"/>
        <w:rPr>
          <w:b/>
          <w:sz w:val="22"/>
          <w:szCs w:val="22"/>
        </w:rPr>
      </w:pPr>
      <w:r w:rsidRPr="0055095D">
        <w:rPr>
          <w:b/>
          <w:sz w:val="22"/>
          <w:szCs w:val="22"/>
        </w:rPr>
        <w:t xml:space="preserve">Рассмотрена  на заседании методкомиссии                                                    </w:t>
      </w:r>
      <w:r w:rsidR="00BD531C">
        <w:rPr>
          <w:b/>
          <w:sz w:val="22"/>
          <w:szCs w:val="22"/>
        </w:rPr>
        <w:t>УТВЕРЖДАЮ</w:t>
      </w:r>
    </w:p>
    <w:p w:rsidR="00C30B64" w:rsidRPr="00D87B9C" w:rsidRDefault="00C30B64" w:rsidP="00C30B64">
      <w:pPr>
        <w:spacing w:line="360" w:lineRule="auto"/>
        <w:ind w:left="5400"/>
        <w:jc w:val="center"/>
        <w:rPr>
          <w:b/>
          <w:sz w:val="14"/>
          <w:szCs w:val="22"/>
        </w:rPr>
      </w:pPr>
    </w:p>
    <w:p w:rsidR="00C30B64" w:rsidRPr="0055095D" w:rsidRDefault="00C30B64" w:rsidP="00C30B64">
      <w:pPr>
        <w:spacing w:line="360" w:lineRule="auto"/>
        <w:ind w:left="-567"/>
        <w:rPr>
          <w:b/>
          <w:sz w:val="22"/>
          <w:szCs w:val="22"/>
        </w:rPr>
      </w:pPr>
      <w:r w:rsidRPr="0055095D">
        <w:rPr>
          <w:b/>
          <w:sz w:val="22"/>
          <w:szCs w:val="22"/>
        </w:rPr>
        <w:tab/>
        <w:t>Проток</w:t>
      </w:r>
      <w:r w:rsidR="002E324E">
        <w:rPr>
          <w:b/>
          <w:sz w:val="22"/>
          <w:szCs w:val="22"/>
        </w:rPr>
        <w:t>о</w:t>
      </w:r>
      <w:r w:rsidR="00D87B9C">
        <w:rPr>
          <w:b/>
          <w:sz w:val="22"/>
          <w:szCs w:val="22"/>
        </w:rPr>
        <w:t>л №___ от «___»____________ 2021</w:t>
      </w:r>
      <w:r w:rsidR="00C31DDF">
        <w:rPr>
          <w:b/>
          <w:sz w:val="22"/>
          <w:szCs w:val="22"/>
        </w:rPr>
        <w:t xml:space="preserve"> </w:t>
      </w:r>
      <w:r w:rsidRPr="0055095D">
        <w:rPr>
          <w:b/>
          <w:sz w:val="22"/>
          <w:szCs w:val="22"/>
        </w:rPr>
        <w:t>г.                                Директор ____________Т.С.Цаголов</w:t>
      </w:r>
    </w:p>
    <w:p w:rsidR="00C30B64" w:rsidRPr="0055095D" w:rsidRDefault="00C30B64" w:rsidP="00C30B64">
      <w:pPr>
        <w:spacing w:line="360" w:lineRule="auto"/>
        <w:ind w:left="-567" w:right="-284"/>
        <w:rPr>
          <w:b/>
          <w:sz w:val="22"/>
          <w:szCs w:val="22"/>
        </w:rPr>
      </w:pPr>
      <w:r w:rsidRPr="0055095D">
        <w:rPr>
          <w:b/>
          <w:sz w:val="22"/>
          <w:szCs w:val="22"/>
        </w:rPr>
        <w:tab/>
        <w:t>Председатель комиссии __________</w:t>
      </w:r>
      <w:r>
        <w:rPr>
          <w:b/>
          <w:sz w:val="22"/>
          <w:szCs w:val="22"/>
        </w:rPr>
        <w:t>Дзагоева Ф.Б.</w:t>
      </w:r>
      <w:r w:rsidRPr="0055095D">
        <w:rPr>
          <w:b/>
          <w:sz w:val="22"/>
          <w:szCs w:val="22"/>
        </w:rPr>
        <w:t xml:space="preserve">                          </w:t>
      </w:r>
      <w:r w:rsidR="002E324E">
        <w:rPr>
          <w:b/>
          <w:sz w:val="22"/>
          <w:szCs w:val="22"/>
        </w:rPr>
        <w:t xml:space="preserve"> </w:t>
      </w:r>
      <w:r w:rsidR="00D87B9C">
        <w:rPr>
          <w:b/>
          <w:sz w:val="22"/>
          <w:szCs w:val="22"/>
        </w:rPr>
        <w:t xml:space="preserve">       «____» _____________ 2021</w:t>
      </w:r>
      <w:r w:rsidR="00C31DDF">
        <w:rPr>
          <w:b/>
          <w:sz w:val="22"/>
          <w:szCs w:val="22"/>
        </w:rPr>
        <w:t xml:space="preserve"> </w:t>
      </w:r>
      <w:r w:rsidRPr="0055095D">
        <w:rPr>
          <w:b/>
          <w:sz w:val="22"/>
          <w:szCs w:val="22"/>
        </w:rPr>
        <w:t>г</w:t>
      </w:r>
      <w:r>
        <w:rPr>
          <w:b/>
          <w:sz w:val="22"/>
          <w:szCs w:val="22"/>
        </w:rPr>
        <w:t>.</w:t>
      </w:r>
    </w:p>
    <w:p w:rsidR="00C30B64" w:rsidRPr="0055095D" w:rsidRDefault="00C30B64" w:rsidP="00C30B64">
      <w:pPr>
        <w:spacing w:line="360" w:lineRule="auto"/>
        <w:ind w:left="-567" w:right="-284"/>
        <w:rPr>
          <w:b/>
        </w:rPr>
      </w:pPr>
    </w:p>
    <w:p w:rsidR="00C30B64" w:rsidRDefault="00C30B64" w:rsidP="007B38E2">
      <w:pPr>
        <w:widowControl w:val="0"/>
        <w:suppressAutoHyphens/>
        <w:autoSpaceDE w:val="0"/>
        <w:autoSpaceDN w:val="0"/>
        <w:adjustRightInd w:val="0"/>
        <w:rPr>
          <w:caps/>
        </w:rPr>
      </w:pPr>
    </w:p>
    <w:p w:rsidR="00B3456B" w:rsidRPr="0055095D" w:rsidRDefault="00B3456B" w:rsidP="007B38E2">
      <w:pPr>
        <w:widowControl w:val="0"/>
        <w:suppressAutoHyphens/>
        <w:autoSpaceDE w:val="0"/>
        <w:autoSpaceDN w:val="0"/>
        <w:adjustRightInd w:val="0"/>
        <w:rPr>
          <w:caps/>
        </w:rPr>
      </w:pPr>
    </w:p>
    <w:p w:rsidR="00C30B64" w:rsidRPr="0055095D" w:rsidRDefault="00C30B64" w:rsidP="007B38E2">
      <w:pPr>
        <w:widowControl w:val="0"/>
        <w:suppressAutoHyphens/>
        <w:autoSpaceDE w:val="0"/>
        <w:autoSpaceDN w:val="0"/>
        <w:adjustRightInd w:val="0"/>
        <w:rPr>
          <w:caps/>
        </w:rPr>
      </w:pPr>
    </w:p>
    <w:p w:rsidR="00C30B64" w:rsidRDefault="00C30B64" w:rsidP="00C30B64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D87B9C" w:rsidRPr="0055095D" w:rsidRDefault="00D87B9C" w:rsidP="00C30B64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C30B64" w:rsidRPr="0055095D" w:rsidRDefault="00C30B64" w:rsidP="00C30B64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B64" w:rsidRPr="0055095D" w:rsidRDefault="00C30B64" w:rsidP="00C30B64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B64" w:rsidRPr="0055095D" w:rsidRDefault="00F31E78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РАБОЧАЯ </w:t>
      </w:r>
      <w:r w:rsidR="00C30B64" w:rsidRPr="0055095D">
        <w:rPr>
          <w:b/>
          <w:caps/>
          <w:sz w:val="32"/>
          <w:szCs w:val="32"/>
        </w:rPr>
        <w:t>ПРОГРАММа УЧЕБНОЙ ДИСЦИПЛИНЫ</w:t>
      </w:r>
    </w:p>
    <w:p w:rsidR="00C30B64" w:rsidRPr="00F31E78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32"/>
          <w:u w:val="single"/>
        </w:rPr>
      </w:pPr>
    </w:p>
    <w:p w:rsidR="00C30B64" w:rsidRPr="0032759B" w:rsidRDefault="00105BB9" w:rsidP="00C3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ОП.03. </w:t>
      </w:r>
      <w:r w:rsidR="00C30B64" w:rsidRPr="0032759B">
        <w:rPr>
          <w:b/>
          <w:sz w:val="32"/>
          <w:szCs w:val="32"/>
        </w:rPr>
        <w:t>Основы электроники и цифровой схемотехники</w:t>
      </w:r>
    </w:p>
    <w:p w:rsidR="00C30B64" w:rsidRPr="0055095D" w:rsidRDefault="00C30B64" w:rsidP="00C3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</w:p>
    <w:p w:rsidR="00C30B64" w:rsidRPr="0055095D" w:rsidRDefault="00C30B64" w:rsidP="00C3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31E78" w:rsidRPr="0055095D" w:rsidRDefault="00F31E78" w:rsidP="00F31E78">
      <w:pPr>
        <w:spacing w:line="276" w:lineRule="auto"/>
        <w:ind w:left="709"/>
        <w:jc w:val="center"/>
        <w:rPr>
          <w:b/>
          <w:sz w:val="32"/>
          <w:szCs w:val="32"/>
        </w:rPr>
      </w:pPr>
      <w:r w:rsidRPr="0055095D">
        <w:rPr>
          <w:b/>
          <w:sz w:val="32"/>
          <w:szCs w:val="32"/>
        </w:rPr>
        <w:t xml:space="preserve">Профессия: </w:t>
      </w:r>
    </w:p>
    <w:p w:rsidR="00F31E78" w:rsidRPr="0055095D" w:rsidRDefault="00F31E78" w:rsidP="00F31E78">
      <w:pPr>
        <w:spacing w:line="276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09.01.03</w:t>
      </w:r>
      <w:r w:rsidRPr="0055095D">
        <w:rPr>
          <w:b/>
          <w:sz w:val="28"/>
          <w:szCs w:val="28"/>
        </w:rPr>
        <w:t xml:space="preserve"> Мастер по обработке цифровой информации </w:t>
      </w:r>
    </w:p>
    <w:p w:rsidR="00F31E78" w:rsidRPr="00F31E78" w:rsidRDefault="00F31E78" w:rsidP="00F31E78">
      <w:pPr>
        <w:spacing w:line="276" w:lineRule="auto"/>
        <w:ind w:left="709"/>
        <w:jc w:val="center"/>
        <w:rPr>
          <w:caps/>
          <w:sz w:val="28"/>
        </w:rPr>
      </w:pPr>
      <w:r w:rsidRPr="00F31E78">
        <w:rPr>
          <w:sz w:val="28"/>
        </w:rPr>
        <w:t>(срок обучения  2 года  10  месяцев)</w:t>
      </w:r>
    </w:p>
    <w:p w:rsidR="00F31E78" w:rsidRPr="0055095D" w:rsidRDefault="00F31E78" w:rsidP="00F3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B64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456B" w:rsidRDefault="00B3456B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456B" w:rsidRPr="0055095D" w:rsidRDefault="00B3456B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B64" w:rsidRDefault="00C30B64" w:rsidP="00C30B64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F31E78" w:rsidRPr="0055095D" w:rsidRDefault="00F31E78" w:rsidP="00C30B64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F661D1" w:rsidRDefault="00F661D1" w:rsidP="00C3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30B64" w:rsidRPr="002E324E" w:rsidRDefault="00105BB9" w:rsidP="00C3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2E324E">
        <w:rPr>
          <w:b/>
          <w:bCs/>
          <w:szCs w:val="28"/>
        </w:rPr>
        <w:t xml:space="preserve">г. Владикавказ, </w:t>
      </w:r>
      <w:r w:rsidR="00D87B9C">
        <w:rPr>
          <w:b/>
          <w:bCs/>
          <w:szCs w:val="28"/>
        </w:rPr>
        <w:t>2021</w:t>
      </w:r>
      <w:r w:rsidRPr="002E324E">
        <w:rPr>
          <w:b/>
          <w:bCs/>
          <w:szCs w:val="28"/>
        </w:rPr>
        <w:t xml:space="preserve"> г.</w:t>
      </w:r>
    </w:p>
    <w:p w:rsidR="00C30B64" w:rsidRPr="0055095D" w:rsidRDefault="00C30B64" w:rsidP="00105B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  <w:r w:rsidRPr="0055095D">
        <w:rPr>
          <w:bCs/>
          <w:i/>
          <w:sz w:val="28"/>
          <w:szCs w:val="28"/>
        </w:rPr>
        <w:br w:type="page"/>
      </w:r>
      <w:r w:rsidRPr="0055095D">
        <w:lastRenderedPageBreak/>
        <w:t xml:space="preserve"> Программа учебной дисциплины</w:t>
      </w:r>
      <w:r w:rsidRPr="0055095D">
        <w:rPr>
          <w:caps/>
        </w:rPr>
        <w:t xml:space="preserve"> </w:t>
      </w:r>
      <w:r w:rsidRPr="0055095D">
        <w:t xml:space="preserve">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>
        <w:rPr>
          <w:b/>
        </w:rPr>
        <w:t>09.01.03</w:t>
      </w:r>
      <w:r w:rsidRPr="0055095D">
        <w:rPr>
          <w:b/>
        </w:rPr>
        <w:t xml:space="preserve"> Мастер по обработке цифровой информации </w:t>
      </w:r>
      <w:r w:rsidRPr="0055095D">
        <w:t xml:space="preserve">по укрупненной группе специальностей </w:t>
      </w:r>
      <w:r>
        <w:rPr>
          <w:b/>
        </w:rPr>
        <w:t>09.00.00</w:t>
      </w:r>
      <w:r w:rsidRPr="0055095D">
        <w:rPr>
          <w:b/>
        </w:rPr>
        <w:t xml:space="preserve"> Информатика и вычислительная техника.</w:t>
      </w:r>
    </w:p>
    <w:p w:rsidR="00C30B64" w:rsidRPr="0055095D" w:rsidRDefault="00C30B64" w:rsidP="00C30B64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C30B64" w:rsidRPr="0055095D" w:rsidRDefault="00C30B64" w:rsidP="00C30B64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C30B64" w:rsidRPr="0055095D" w:rsidRDefault="00C30B64" w:rsidP="00C30B64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C30B64" w:rsidRPr="0055095D" w:rsidRDefault="00C30B64" w:rsidP="00C30B64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5095D">
        <w:t xml:space="preserve">Организация-разработчик: </w:t>
      </w:r>
      <w:r>
        <w:t xml:space="preserve"> </w:t>
      </w:r>
      <w:r w:rsidRPr="0055095D">
        <w:t xml:space="preserve">Государственное </w:t>
      </w:r>
      <w:r>
        <w:t xml:space="preserve">бюджетное профессиональное </w:t>
      </w:r>
      <w:r w:rsidRPr="0055095D">
        <w:t>образовательное учреждение «</w:t>
      </w:r>
      <w:r>
        <w:t>Владикавказский многопрофильный техникум</w:t>
      </w:r>
      <w:r w:rsidR="00E72DCB">
        <w:t xml:space="preserve"> </w:t>
      </w:r>
      <w:r w:rsidR="00E72DCB">
        <w:rPr>
          <w:bCs/>
          <w:szCs w:val="32"/>
        </w:rPr>
        <w:t>имени кавалера ордена Красной Звезды Георгия Калоева</w:t>
      </w:r>
      <w:r w:rsidRPr="0055095D">
        <w:t>» г.</w:t>
      </w:r>
      <w:r w:rsidR="00105BB9">
        <w:t xml:space="preserve"> </w:t>
      </w:r>
      <w:r w:rsidRPr="0055095D">
        <w:t>Владикавказ</w:t>
      </w:r>
      <w:r w:rsidRPr="0081304B">
        <w:t xml:space="preserve"> </w:t>
      </w:r>
      <w:r w:rsidRPr="0055095D">
        <w:t>РСО</w:t>
      </w:r>
      <w:r w:rsidR="00E72DCB">
        <w:t xml:space="preserve"> </w:t>
      </w:r>
      <w:r w:rsidRPr="0055095D">
        <w:t>-</w:t>
      </w:r>
      <w:r w:rsidR="00E72DCB">
        <w:t xml:space="preserve"> </w:t>
      </w:r>
      <w:r w:rsidRPr="0055095D">
        <w:t>Алания</w:t>
      </w: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5095D">
        <w:t>Разработчики:</w:t>
      </w: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55095D">
        <w:rPr>
          <w:b/>
        </w:rPr>
        <w:t>Сальникова Марина Владимировна</w:t>
      </w:r>
      <w:r w:rsidRPr="0055095D">
        <w:t xml:space="preserve">, мастер производственного обучения </w:t>
      </w:r>
      <w:r w:rsidR="002E324E">
        <w:t xml:space="preserve">   </w:t>
      </w:r>
      <w:r w:rsidRPr="0055095D">
        <w:t>Г</w:t>
      </w:r>
      <w:r>
        <w:t>БП</w:t>
      </w:r>
      <w:r w:rsidR="00E72DCB">
        <w:t xml:space="preserve">ОУ ВМТ им. </w:t>
      </w:r>
      <w:r w:rsidR="002E324E">
        <w:t xml:space="preserve">  </w:t>
      </w:r>
      <w:r w:rsidR="00E72DCB">
        <w:t>Г. Калоева</w:t>
      </w:r>
      <w:r w:rsidR="00105BB9">
        <w:t xml:space="preserve"> г. Владикавказ</w:t>
      </w:r>
      <w:r w:rsidRPr="0055095D">
        <w:t xml:space="preserve">  РСО-Алания</w:t>
      </w: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30B64" w:rsidRPr="0055095D" w:rsidRDefault="00C30B64" w:rsidP="00C3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C30B64" w:rsidRPr="0055095D" w:rsidRDefault="00C30B64" w:rsidP="00C30B64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7B38E2" w:rsidRDefault="007B38E2" w:rsidP="007B3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B0DFA">
        <w:rPr>
          <w:b/>
        </w:rPr>
        <w:t>Р</w:t>
      </w:r>
      <w:r>
        <w:rPr>
          <w:b/>
        </w:rPr>
        <w:t>азработчик</w:t>
      </w:r>
      <w:r w:rsidRPr="005B0DFA">
        <w:rPr>
          <w:b/>
        </w:rPr>
        <w:t xml:space="preserve"> от  работодателя</w:t>
      </w:r>
      <w:r>
        <w:t>:</w:t>
      </w:r>
    </w:p>
    <w:p w:rsidR="007B38E2" w:rsidRDefault="007B38E2" w:rsidP="007B3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7B38E2" w:rsidRDefault="007B38E2" w:rsidP="007B3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ИП Боциев Эдуард Русланович</w:t>
      </w:r>
    </w:p>
    <w:p w:rsidR="00C30B64" w:rsidRPr="007B38E2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aps/>
          <w:sz w:val="28"/>
          <w:szCs w:val="28"/>
        </w:rPr>
      </w:pPr>
    </w:p>
    <w:p w:rsidR="00C30B64" w:rsidRPr="0055095D" w:rsidRDefault="00C30B64" w:rsidP="00C30B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5095D">
        <w:rPr>
          <w:bCs/>
          <w:i/>
        </w:rPr>
        <w:br w:type="page"/>
      </w:r>
      <w:r w:rsidRPr="0055095D">
        <w:rPr>
          <w:b/>
          <w:sz w:val="28"/>
          <w:szCs w:val="28"/>
        </w:rPr>
        <w:lastRenderedPageBreak/>
        <w:t>СОДЕРЖАНИЕ</w:t>
      </w:r>
    </w:p>
    <w:p w:rsidR="00C30B64" w:rsidRPr="0055095D" w:rsidRDefault="00C30B64" w:rsidP="00C3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C30B64" w:rsidRPr="0055095D" w:rsidTr="00C21F82">
        <w:tc>
          <w:tcPr>
            <w:tcW w:w="7668" w:type="dxa"/>
            <w:shd w:val="clear" w:color="auto" w:fill="auto"/>
          </w:tcPr>
          <w:p w:rsidR="00C30B64" w:rsidRPr="0055095D" w:rsidRDefault="00C30B64" w:rsidP="00C21F8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30B64" w:rsidRPr="0055095D" w:rsidRDefault="00C30B64" w:rsidP="00C21F82">
            <w:pPr>
              <w:jc w:val="center"/>
              <w:rPr>
                <w:sz w:val="28"/>
                <w:szCs w:val="28"/>
              </w:rPr>
            </w:pPr>
            <w:r w:rsidRPr="0055095D">
              <w:rPr>
                <w:sz w:val="28"/>
                <w:szCs w:val="28"/>
              </w:rPr>
              <w:t>стр.</w:t>
            </w:r>
          </w:p>
        </w:tc>
      </w:tr>
      <w:tr w:rsidR="00C30B64" w:rsidRPr="0055095D" w:rsidTr="00C21F82">
        <w:tc>
          <w:tcPr>
            <w:tcW w:w="7668" w:type="dxa"/>
            <w:shd w:val="clear" w:color="auto" w:fill="auto"/>
          </w:tcPr>
          <w:p w:rsidR="00C30B64" w:rsidRPr="0055095D" w:rsidRDefault="00C30B64" w:rsidP="00C21F82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5095D">
              <w:rPr>
                <w:b/>
                <w:caps/>
              </w:rPr>
              <w:t>ПАСПОРТ ПРОГРАММЫ УЧЕБНОЙ ДИСЦИПЛИНЫ</w:t>
            </w:r>
          </w:p>
          <w:p w:rsidR="00C30B64" w:rsidRPr="0055095D" w:rsidRDefault="00C30B64" w:rsidP="00C21F82"/>
        </w:tc>
        <w:tc>
          <w:tcPr>
            <w:tcW w:w="1903" w:type="dxa"/>
            <w:shd w:val="clear" w:color="auto" w:fill="auto"/>
          </w:tcPr>
          <w:p w:rsidR="00C30B64" w:rsidRPr="0055095D" w:rsidRDefault="00C30B64" w:rsidP="00C21F82">
            <w:pPr>
              <w:jc w:val="center"/>
              <w:rPr>
                <w:sz w:val="28"/>
                <w:szCs w:val="28"/>
              </w:rPr>
            </w:pPr>
            <w:r w:rsidRPr="0055095D">
              <w:rPr>
                <w:sz w:val="28"/>
                <w:szCs w:val="28"/>
              </w:rPr>
              <w:t>4</w:t>
            </w:r>
          </w:p>
        </w:tc>
      </w:tr>
      <w:tr w:rsidR="00C30B64" w:rsidRPr="0055095D" w:rsidTr="00C21F82">
        <w:tc>
          <w:tcPr>
            <w:tcW w:w="7668" w:type="dxa"/>
            <w:shd w:val="clear" w:color="auto" w:fill="auto"/>
          </w:tcPr>
          <w:p w:rsidR="00C30B64" w:rsidRPr="0055095D" w:rsidRDefault="00C30B64" w:rsidP="00C21F82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5095D">
              <w:rPr>
                <w:b/>
                <w:caps/>
              </w:rPr>
              <w:t>СТРУКТУРА И содержание УЧЕБНОЙ ДИСЦИПЛИНЫ</w:t>
            </w:r>
          </w:p>
          <w:p w:rsidR="00C30B64" w:rsidRPr="0055095D" w:rsidRDefault="00C30B64" w:rsidP="00C21F8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30B64" w:rsidRPr="0055095D" w:rsidRDefault="00C30B64" w:rsidP="00C21F82">
            <w:pPr>
              <w:jc w:val="center"/>
              <w:rPr>
                <w:sz w:val="28"/>
                <w:szCs w:val="28"/>
              </w:rPr>
            </w:pPr>
            <w:r w:rsidRPr="0055095D">
              <w:rPr>
                <w:sz w:val="28"/>
                <w:szCs w:val="28"/>
              </w:rPr>
              <w:t>5</w:t>
            </w:r>
          </w:p>
        </w:tc>
      </w:tr>
      <w:tr w:rsidR="00C30B64" w:rsidRPr="0055095D" w:rsidTr="00C21F82">
        <w:trPr>
          <w:trHeight w:val="670"/>
        </w:trPr>
        <w:tc>
          <w:tcPr>
            <w:tcW w:w="7668" w:type="dxa"/>
            <w:shd w:val="clear" w:color="auto" w:fill="auto"/>
          </w:tcPr>
          <w:p w:rsidR="00C30B64" w:rsidRPr="0055095D" w:rsidRDefault="00C30B64" w:rsidP="00C21F82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5095D">
              <w:rPr>
                <w:b/>
                <w:caps/>
              </w:rPr>
              <w:t>условия реализации программы учебной дисциплины</w:t>
            </w:r>
          </w:p>
          <w:p w:rsidR="00C30B64" w:rsidRPr="0055095D" w:rsidRDefault="00C30B64" w:rsidP="00C21F8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30B64" w:rsidRPr="0055095D" w:rsidRDefault="00105BB9" w:rsidP="00C2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30B64" w:rsidRPr="0055095D" w:rsidTr="00C21F82">
        <w:tc>
          <w:tcPr>
            <w:tcW w:w="7668" w:type="dxa"/>
            <w:shd w:val="clear" w:color="auto" w:fill="auto"/>
          </w:tcPr>
          <w:p w:rsidR="00C30B64" w:rsidRPr="0055095D" w:rsidRDefault="00C30B64" w:rsidP="00C21F82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5095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30B64" w:rsidRPr="0055095D" w:rsidRDefault="00C30B64" w:rsidP="00C21F8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30B64" w:rsidRPr="0055095D" w:rsidRDefault="00C30B64" w:rsidP="00C21F82">
            <w:pPr>
              <w:jc w:val="center"/>
              <w:rPr>
                <w:sz w:val="28"/>
                <w:szCs w:val="28"/>
              </w:rPr>
            </w:pPr>
            <w:r w:rsidRPr="0055095D">
              <w:rPr>
                <w:sz w:val="28"/>
                <w:szCs w:val="28"/>
              </w:rPr>
              <w:t>10</w:t>
            </w:r>
          </w:p>
        </w:tc>
      </w:tr>
    </w:tbl>
    <w:p w:rsidR="00C30B64" w:rsidRPr="0055095D" w:rsidRDefault="00C30B64" w:rsidP="00C3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0B64" w:rsidRPr="0055095D" w:rsidRDefault="00C30B64" w:rsidP="00C3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C30B64" w:rsidRPr="0055095D" w:rsidRDefault="00C30B64" w:rsidP="00C30B64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5095D">
        <w:rPr>
          <w:b/>
          <w:caps/>
          <w:sz w:val="28"/>
          <w:szCs w:val="28"/>
          <w:u w:val="single"/>
        </w:rPr>
        <w:br w:type="page"/>
      </w:r>
      <w:r w:rsidRPr="0055095D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C30B64" w:rsidRPr="0055095D" w:rsidRDefault="00C30B64" w:rsidP="00C30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71485A" w:rsidRPr="0032759B" w:rsidRDefault="00105BB9" w:rsidP="00714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ОП.03. </w:t>
      </w:r>
      <w:r w:rsidR="0071485A" w:rsidRPr="0071485A">
        <w:rPr>
          <w:b/>
          <w:sz w:val="28"/>
          <w:szCs w:val="32"/>
        </w:rPr>
        <w:t>Основы электроники и цифровой схемотехники</w:t>
      </w:r>
    </w:p>
    <w:p w:rsidR="0071485A" w:rsidRPr="0055095D" w:rsidRDefault="0071485A" w:rsidP="00714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</w:p>
    <w:p w:rsidR="00C30B64" w:rsidRPr="0055095D" w:rsidRDefault="00C30B64" w:rsidP="00714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5095D">
        <w:rPr>
          <w:b/>
          <w:sz w:val="28"/>
          <w:szCs w:val="28"/>
        </w:rPr>
        <w:t>1.1. Область применения программы</w:t>
      </w:r>
    </w:p>
    <w:p w:rsidR="00C30B64" w:rsidRPr="0055095D" w:rsidRDefault="00C30B64" w:rsidP="00C3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8"/>
          <w:szCs w:val="28"/>
        </w:rPr>
      </w:pPr>
      <w:r w:rsidRPr="0055095D">
        <w:rPr>
          <w:sz w:val="28"/>
          <w:szCs w:val="28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по профессии СПО  </w:t>
      </w:r>
      <w:r>
        <w:rPr>
          <w:b/>
          <w:sz w:val="28"/>
          <w:szCs w:val="28"/>
        </w:rPr>
        <w:t>09.01.03</w:t>
      </w:r>
      <w:r w:rsidRPr="0055095D">
        <w:rPr>
          <w:b/>
          <w:sz w:val="28"/>
          <w:szCs w:val="28"/>
        </w:rPr>
        <w:t xml:space="preserve">  Мастер по обработке цифровой информации, </w:t>
      </w:r>
      <w:r w:rsidRPr="0055095D">
        <w:rPr>
          <w:sz w:val="28"/>
          <w:szCs w:val="28"/>
        </w:rPr>
        <w:t xml:space="preserve">по укрупненной группе  специальностей </w:t>
      </w:r>
      <w:r>
        <w:rPr>
          <w:b/>
          <w:sz w:val="28"/>
          <w:szCs w:val="28"/>
        </w:rPr>
        <w:t>09.00.00</w:t>
      </w:r>
      <w:r w:rsidRPr="0055095D">
        <w:rPr>
          <w:b/>
          <w:sz w:val="28"/>
          <w:szCs w:val="28"/>
        </w:rPr>
        <w:t xml:space="preserve"> Информатика и вычислительная техника. </w:t>
      </w:r>
    </w:p>
    <w:p w:rsidR="00C30B64" w:rsidRPr="0055095D" w:rsidRDefault="00C30B64" w:rsidP="00C3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55095D">
        <w:rPr>
          <w:sz w:val="28"/>
          <w:szCs w:val="28"/>
        </w:rPr>
        <w:t>Программа учебной дисциплины может быть использована</w:t>
      </w:r>
      <w:r w:rsidRPr="0055095D">
        <w:rPr>
          <w:b/>
          <w:sz w:val="28"/>
          <w:szCs w:val="28"/>
        </w:rPr>
        <w:t xml:space="preserve"> </w:t>
      </w:r>
      <w:r w:rsidRPr="0055095D">
        <w:rPr>
          <w:sz w:val="28"/>
          <w:szCs w:val="28"/>
        </w:rPr>
        <w:t>в дополнительном профессиональном образовании и профессиональной подготовке рабочих профессий:</w:t>
      </w:r>
      <w:r w:rsidRPr="0055095D">
        <w:rPr>
          <w:b/>
          <w:sz w:val="28"/>
          <w:szCs w:val="28"/>
        </w:rPr>
        <w:t xml:space="preserve"> </w:t>
      </w:r>
      <w:r w:rsidRPr="00A360A1">
        <w:rPr>
          <w:b/>
          <w:sz w:val="28"/>
          <w:szCs w:val="28"/>
        </w:rPr>
        <w:t>16199 Оператор электронно-вычислительных и вычислительных машин, 16409</w:t>
      </w:r>
      <w:r w:rsidRPr="0055095D">
        <w:rPr>
          <w:b/>
          <w:sz w:val="28"/>
          <w:szCs w:val="28"/>
        </w:rPr>
        <w:t xml:space="preserve"> Оформитель табло, виньеток и альбомов </w:t>
      </w:r>
      <w:r w:rsidRPr="0055095D">
        <w:rPr>
          <w:sz w:val="28"/>
          <w:szCs w:val="28"/>
        </w:rPr>
        <w:t xml:space="preserve">при наличии основного общего, среднего (полного) общего образования. Стаж работы не требуется. </w:t>
      </w:r>
    </w:p>
    <w:p w:rsidR="00C30B64" w:rsidRPr="0055095D" w:rsidRDefault="00C30B64" w:rsidP="00C3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</w:p>
    <w:p w:rsidR="00066037" w:rsidRDefault="00FF6AC7" w:rsidP="0006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Программа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="00066037">
        <w:rPr>
          <w:sz w:val="28"/>
          <w:szCs w:val="28"/>
        </w:rPr>
        <w:t>в дополнительном профессиональном образовании, повышении квалификации  и профессиональной подготовке рабочих профессий:</w:t>
      </w:r>
      <w:r w:rsidR="00066037" w:rsidRPr="00E018EF">
        <w:rPr>
          <w:b/>
          <w:sz w:val="28"/>
          <w:szCs w:val="28"/>
        </w:rPr>
        <w:t xml:space="preserve">  16199 Оператор электронно-вычислительных и вычислительных машин, </w:t>
      </w:r>
      <w:r w:rsidR="00E82807">
        <w:rPr>
          <w:b/>
          <w:sz w:val="28"/>
          <w:szCs w:val="28"/>
        </w:rPr>
        <w:t xml:space="preserve">17553 </w:t>
      </w:r>
      <w:r w:rsidR="00E82807" w:rsidRPr="00E82807">
        <w:rPr>
          <w:b/>
          <w:sz w:val="28"/>
          <w:szCs w:val="28"/>
        </w:rPr>
        <w:t>Радиомеханик по обслуживанию и ремонту радиотелевизионной аппаратуры, 17556 Радиомеханик по ремонту радиоэлектронного оборудования, 17568 Радиотехник, 18193 Сборщик микросхем</w:t>
      </w:r>
      <w:r w:rsidR="00E82807">
        <w:rPr>
          <w:b/>
          <w:sz w:val="28"/>
          <w:szCs w:val="28"/>
        </w:rPr>
        <w:t xml:space="preserve">, 18233 </w:t>
      </w:r>
      <w:r w:rsidR="00E82807" w:rsidRPr="00E82807">
        <w:rPr>
          <w:b/>
          <w:sz w:val="28"/>
          <w:szCs w:val="28"/>
        </w:rPr>
        <w:t>Сборщик полупроводниковых приборов</w:t>
      </w:r>
      <w:r w:rsidR="00E82807">
        <w:rPr>
          <w:color w:val="000000"/>
        </w:rPr>
        <w:t xml:space="preserve"> </w:t>
      </w:r>
      <w:r w:rsidR="00066037" w:rsidRPr="00E018EF">
        <w:rPr>
          <w:b/>
          <w:sz w:val="28"/>
          <w:szCs w:val="28"/>
        </w:rPr>
        <w:t xml:space="preserve"> </w:t>
      </w:r>
      <w:r w:rsidR="00066037">
        <w:rPr>
          <w:sz w:val="28"/>
          <w:szCs w:val="28"/>
        </w:rPr>
        <w:t xml:space="preserve">при наличии основного общего, среднего (полного) общего образования. </w:t>
      </w:r>
      <w:r w:rsidR="006D5471">
        <w:rPr>
          <w:sz w:val="28"/>
          <w:szCs w:val="28"/>
        </w:rPr>
        <w:t>Стаж</w:t>
      </w:r>
      <w:r w:rsidR="00066037">
        <w:rPr>
          <w:sz w:val="28"/>
          <w:szCs w:val="28"/>
        </w:rPr>
        <w:t xml:space="preserve"> работы не требуется. </w:t>
      </w:r>
    </w:p>
    <w:p w:rsidR="00FF6AC7" w:rsidRPr="00A20A8B" w:rsidRDefault="00FF6AC7" w:rsidP="0006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DF4E91" w:rsidRPr="001B54CC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  <w:r w:rsidR="001B54CC">
        <w:rPr>
          <w:sz w:val="28"/>
          <w:szCs w:val="28"/>
        </w:rPr>
        <w:t xml:space="preserve"> дисциплина входит в общепрофессиональный цикл</w:t>
      </w:r>
      <w:r w:rsidR="00804BF0">
        <w:rPr>
          <w:sz w:val="28"/>
          <w:szCs w:val="28"/>
        </w:rPr>
        <w:t>.</w:t>
      </w:r>
    </w:p>
    <w:p w:rsidR="008F57C1" w:rsidRPr="00A20A8B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A20A8B" w:rsidRDefault="001D0E7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Pr="00804BF0" w:rsidRDefault="00FF6AC7" w:rsidP="001B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4BF0">
        <w:rPr>
          <w:sz w:val="28"/>
          <w:szCs w:val="28"/>
        </w:rPr>
        <w:t xml:space="preserve">В результате освоения дисциплины обучающийся должен </w:t>
      </w:r>
      <w:r w:rsidRPr="00804BF0">
        <w:rPr>
          <w:b/>
          <w:sz w:val="28"/>
          <w:szCs w:val="28"/>
        </w:rPr>
        <w:t>уметь</w:t>
      </w:r>
      <w:r w:rsidRPr="00804BF0">
        <w:rPr>
          <w:sz w:val="28"/>
          <w:szCs w:val="28"/>
        </w:rPr>
        <w:t>:</w:t>
      </w:r>
    </w:p>
    <w:p w:rsidR="001B54CC" w:rsidRPr="00240B2B" w:rsidRDefault="00240B2B" w:rsidP="001B54CC">
      <w:pPr>
        <w:numPr>
          <w:ilvl w:val="0"/>
          <w:numId w:val="7"/>
        </w:numPr>
        <w:jc w:val="both"/>
        <w:rPr>
          <w:sz w:val="28"/>
          <w:szCs w:val="28"/>
        </w:rPr>
      </w:pPr>
      <w:r w:rsidRPr="00240B2B">
        <w:rPr>
          <w:sz w:val="28"/>
          <w:szCs w:val="28"/>
        </w:rPr>
        <w:t>определять параметры полупроводниковых приборов и элементов системотехники</w:t>
      </w:r>
      <w:r>
        <w:rPr>
          <w:sz w:val="28"/>
          <w:szCs w:val="28"/>
        </w:rPr>
        <w:t>.</w:t>
      </w:r>
    </w:p>
    <w:p w:rsidR="00FF6AC7" w:rsidRPr="00804BF0" w:rsidRDefault="00FF6AC7" w:rsidP="001B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804BF0" w:rsidRDefault="00FF6AC7" w:rsidP="001B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4BF0">
        <w:rPr>
          <w:sz w:val="28"/>
          <w:szCs w:val="28"/>
        </w:rPr>
        <w:t xml:space="preserve">В результате освоения дисциплины обучающийся должен </w:t>
      </w:r>
      <w:r w:rsidRPr="00804BF0">
        <w:rPr>
          <w:b/>
          <w:sz w:val="28"/>
          <w:szCs w:val="28"/>
        </w:rPr>
        <w:t>знать</w:t>
      </w:r>
      <w:r w:rsidRPr="00804BF0">
        <w:rPr>
          <w:sz w:val="28"/>
          <w:szCs w:val="28"/>
        </w:rPr>
        <w:t>:</w:t>
      </w:r>
    </w:p>
    <w:p w:rsidR="00240B2B" w:rsidRPr="00240B2B" w:rsidRDefault="00240B2B" w:rsidP="00240B2B">
      <w:pPr>
        <w:numPr>
          <w:ilvl w:val="0"/>
          <w:numId w:val="7"/>
        </w:numPr>
        <w:jc w:val="both"/>
        <w:rPr>
          <w:sz w:val="28"/>
          <w:szCs w:val="28"/>
        </w:rPr>
      </w:pPr>
      <w:r w:rsidRPr="00240B2B">
        <w:rPr>
          <w:sz w:val="28"/>
          <w:szCs w:val="28"/>
        </w:rPr>
        <w:t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</w:r>
    </w:p>
    <w:p w:rsidR="00240B2B" w:rsidRPr="00240B2B" w:rsidRDefault="00240B2B" w:rsidP="00240B2B">
      <w:pPr>
        <w:numPr>
          <w:ilvl w:val="0"/>
          <w:numId w:val="7"/>
        </w:numPr>
        <w:jc w:val="both"/>
        <w:rPr>
          <w:sz w:val="28"/>
          <w:szCs w:val="28"/>
        </w:rPr>
      </w:pPr>
      <w:r w:rsidRPr="00240B2B">
        <w:rPr>
          <w:sz w:val="28"/>
          <w:szCs w:val="28"/>
        </w:rPr>
        <w:t>общие сведения о распространении радиоволн;</w:t>
      </w:r>
    </w:p>
    <w:p w:rsidR="00240B2B" w:rsidRPr="00240B2B" w:rsidRDefault="00240B2B" w:rsidP="00240B2B">
      <w:pPr>
        <w:numPr>
          <w:ilvl w:val="0"/>
          <w:numId w:val="7"/>
        </w:numPr>
        <w:jc w:val="both"/>
        <w:rPr>
          <w:sz w:val="28"/>
          <w:szCs w:val="28"/>
        </w:rPr>
      </w:pPr>
      <w:r w:rsidRPr="00240B2B">
        <w:rPr>
          <w:sz w:val="28"/>
          <w:szCs w:val="28"/>
        </w:rPr>
        <w:t>принцип распространения сигналов в линиях связи;</w:t>
      </w:r>
    </w:p>
    <w:p w:rsidR="00240B2B" w:rsidRPr="00240B2B" w:rsidRDefault="00240B2B" w:rsidP="00240B2B">
      <w:pPr>
        <w:numPr>
          <w:ilvl w:val="0"/>
          <w:numId w:val="7"/>
        </w:numPr>
        <w:jc w:val="both"/>
        <w:rPr>
          <w:sz w:val="28"/>
          <w:szCs w:val="28"/>
        </w:rPr>
      </w:pPr>
      <w:r w:rsidRPr="00240B2B">
        <w:rPr>
          <w:sz w:val="28"/>
          <w:szCs w:val="28"/>
        </w:rPr>
        <w:t>сведения о волоконно-оптических линиях;</w:t>
      </w:r>
    </w:p>
    <w:p w:rsidR="00240B2B" w:rsidRPr="00240B2B" w:rsidRDefault="00240B2B" w:rsidP="00240B2B">
      <w:pPr>
        <w:numPr>
          <w:ilvl w:val="0"/>
          <w:numId w:val="7"/>
        </w:numPr>
        <w:jc w:val="both"/>
        <w:rPr>
          <w:sz w:val="28"/>
          <w:szCs w:val="28"/>
        </w:rPr>
      </w:pPr>
      <w:r w:rsidRPr="00240B2B">
        <w:rPr>
          <w:sz w:val="28"/>
          <w:szCs w:val="28"/>
        </w:rPr>
        <w:t>цифровые способы передачи информации;</w:t>
      </w:r>
    </w:p>
    <w:p w:rsidR="00240B2B" w:rsidRPr="00240B2B" w:rsidRDefault="00240B2B" w:rsidP="00240B2B">
      <w:pPr>
        <w:numPr>
          <w:ilvl w:val="0"/>
          <w:numId w:val="7"/>
        </w:numPr>
        <w:jc w:val="both"/>
        <w:rPr>
          <w:sz w:val="28"/>
          <w:szCs w:val="28"/>
        </w:rPr>
      </w:pPr>
      <w:r w:rsidRPr="00240B2B">
        <w:rPr>
          <w:sz w:val="28"/>
          <w:szCs w:val="28"/>
        </w:rPr>
        <w:lastRenderedPageBreak/>
        <w:t>общие сведения об элементной базе схемотехники (резисторы, конденсаторы, диоды, транзисторы, микросхемы, элементы оптоэлектроники);</w:t>
      </w:r>
    </w:p>
    <w:p w:rsidR="00240B2B" w:rsidRPr="00240B2B" w:rsidRDefault="00240B2B" w:rsidP="00240B2B">
      <w:pPr>
        <w:numPr>
          <w:ilvl w:val="0"/>
          <w:numId w:val="7"/>
        </w:numPr>
        <w:jc w:val="both"/>
        <w:rPr>
          <w:sz w:val="28"/>
          <w:szCs w:val="28"/>
        </w:rPr>
      </w:pPr>
      <w:r w:rsidRPr="00240B2B">
        <w:rPr>
          <w:sz w:val="28"/>
          <w:szCs w:val="28"/>
        </w:rPr>
        <w:t>логические элементы и логическое проектирование в базисах микросхем;</w:t>
      </w:r>
    </w:p>
    <w:p w:rsidR="00240B2B" w:rsidRPr="00240B2B" w:rsidRDefault="00240B2B" w:rsidP="00240B2B">
      <w:pPr>
        <w:numPr>
          <w:ilvl w:val="0"/>
          <w:numId w:val="7"/>
        </w:numPr>
        <w:jc w:val="both"/>
        <w:rPr>
          <w:sz w:val="28"/>
          <w:szCs w:val="28"/>
        </w:rPr>
      </w:pPr>
      <w:r w:rsidRPr="00240B2B">
        <w:rPr>
          <w:sz w:val="28"/>
          <w:szCs w:val="28"/>
        </w:rPr>
        <w:t>функциональные узлы (дешифраторы, шифраторы, мультиплексоры, демультиплексоры, цифровые компараторы, сумматоры, триггеры, регистры, счетчики);</w:t>
      </w:r>
    </w:p>
    <w:p w:rsidR="00240B2B" w:rsidRPr="00240B2B" w:rsidRDefault="00240B2B" w:rsidP="00240B2B">
      <w:pPr>
        <w:numPr>
          <w:ilvl w:val="0"/>
          <w:numId w:val="7"/>
        </w:numPr>
        <w:jc w:val="both"/>
        <w:rPr>
          <w:sz w:val="28"/>
          <w:szCs w:val="28"/>
        </w:rPr>
      </w:pPr>
      <w:r w:rsidRPr="00240B2B">
        <w:rPr>
          <w:sz w:val="28"/>
          <w:szCs w:val="28"/>
        </w:rPr>
        <w:t>запоминающие устройства на основе БИС/СБИС;</w:t>
      </w:r>
    </w:p>
    <w:p w:rsidR="001B54CC" w:rsidRPr="00804BF0" w:rsidRDefault="00240B2B" w:rsidP="00240B2B">
      <w:pPr>
        <w:numPr>
          <w:ilvl w:val="0"/>
          <w:numId w:val="7"/>
        </w:numPr>
        <w:jc w:val="both"/>
        <w:rPr>
          <w:sz w:val="28"/>
          <w:szCs w:val="28"/>
        </w:rPr>
      </w:pPr>
      <w:r w:rsidRPr="00240B2B">
        <w:rPr>
          <w:sz w:val="28"/>
          <w:szCs w:val="28"/>
        </w:rPr>
        <w:t>цифро-аналоговые и аналого-цифровые преобразователи</w:t>
      </w:r>
      <w:r w:rsidR="00804BF0">
        <w:rPr>
          <w:sz w:val="28"/>
          <w:szCs w:val="28"/>
        </w:rPr>
        <w:t>.</w:t>
      </w:r>
    </w:p>
    <w:p w:rsidR="001B54CC" w:rsidRDefault="001B54CC" w:rsidP="001B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1036" w:rsidRDefault="00B71036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474D80" w:rsidRDefault="00474D80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517429">
        <w:rPr>
          <w:sz w:val="28"/>
          <w:szCs w:val="28"/>
        </w:rPr>
        <w:t xml:space="preserve"> 48 </w:t>
      </w:r>
      <w:r w:rsidRPr="00A20A8B">
        <w:rPr>
          <w:sz w:val="28"/>
          <w:szCs w:val="28"/>
        </w:rPr>
        <w:t>часов, в том числе: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 xml:space="preserve">учебной нагрузки обучающегося </w:t>
      </w:r>
      <w:r w:rsidR="00517429">
        <w:rPr>
          <w:sz w:val="28"/>
          <w:szCs w:val="28"/>
        </w:rPr>
        <w:t>32</w:t>
      </w:r>
      <w:r w:rsidRPr="00A20A8B">
        <w:rPr>
          <w:sz w:val="28"/>
          <w:szCs w:val="28"/>
        </w:rPr>
        <w:t xml:space="preserve"> час</w:t>
      </w:r>
      <w:r w:rsidR="00144817">
        <w:rPr>
          <w:sz w:val="28"/>
          <w:szCs w:val="28"/>
        </w:rPr>
        <w:t>а</w:t>
      </w:r>
      <w:r w:rsidR="00361C74" w:rsidRPr="00A20A8B">
        <w:rPr>
          <w:sz w:val="28"/>
          <w:szCs w:val="28"/>
        </w:rPr>
        <w:t>;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517429">
        <w:rPr>
          <w:sz w:val="28"/>
          <w:szCs w:val="28"/>
        </w:rPr>
        <w:t>16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.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74D80" w:rsidRDefault="00474D80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74D80" w:rsidRDefault="00474D80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474D80" w:rsidRDefault="00474D8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164DD0" w:rsidTr="00442AB5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164DD0" w:rsidRDefault="00FF6AC7" w:rsidP="00164DD0">
            <w:pPr>
              <w:jc w:val="center"/>
              <w:rPr>
                <w:sz w:val="28"/>
                <w:szCs w:val="28"/>
              </w:rPr>
            </w:pPr>
            <w:r w:rsidRPr="00164DD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64DD0" w:rsidRDefault="00361C74" w:rsidP="00164DD0">
            <w:pPr>
              <w:jc w:val="center"/>
              <w:rPr>
                <w:i/>
                <w:iCs/>
                <w:sz w:val="28"/>
                <w:szCs w:val="28"/>
              </w:rPr>
            </w:pPr>
            <w:r w:rsidRPr="00164DD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164DD0" w:rsidTr="00442AB5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164DD0" w:rsidRDefault="003509A1" w:rsidP="003509A1">
            <w:pPr>
              <w:rPr>
                <w:b/>
                <w:sz w:val="28"/>
                <w:szCs w:val="28"/>
              </w:rPr>
            </w:pPr>
            <w:r w:rsidRPr="00164DD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474431" w:rsidRDefault="00535358" w:rsidP="00164DD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474431">
              <w:rPr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FF6AC7" w:rsidRPr="00164DD0" w:rsidTr="00442AB5">
        <w:tc>
          <w:tcPr>
            <w:tcW w:w="7904" w:type="dxa"/>
            <w:shd w:val="clear" w:color="auto" w:fill="auto"/>
          </w:tcPr>
          <w:p w:rsidR="00FF6AC7" w:rsidRPr="00164DD0" w:rsidRDefault="00A55148" w:rsidP="00164DD0">
            <w:pPr>
              <w:jc w:val="both"/>
              <w:rPr>
                <w:sz w:val="28"/>
                <w:szCs w:val="28"/>
              </w:rPr>
            </w:pPr>
            <w:r w:rsidRPr="00164DD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164DD0">
              <w:rPr>
                <w:b/>
                <w:sz w:val="28"/>
                <w:szCs w:val="28"/>
              </w:rPr>
              <w:t xml:space="preserve">аудиторная </w:t>
            </w:r>
            <w:r w:rsidRPr="00164DD0">
              <w:rPr>
                <w:b/>
                <w:sz w:val="28"/>
                <w:szCs w:val="28"/>
              </w:rPr>
              <w:t>учебная нагрузка</w:t>
            </w:r>
            <w:r w:rsidR="00FF6AC7" w:rsidRPr="00164DD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474431" w:rsidRDefault="00535358" w:rsidP="00164DD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474431">
              <w:rPr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FF6AC7" w:rsidRPr="00164DD0" w:rsidTr="00442AB5">
        <w:tc>
          <w:tcPr>
            <w:tcW w:w="7904" w:type="dxa"/>
            <w:shd w:val="clear" w:color="auto" w:fill="auto"/>
          </w:tcPr>
          <w:p w:rsidR="00FF6AC7" w:rsidRPr="00164DD0" w:rsidRDefault="00413F18" w:rsidP="00164DD0">
            <w:pPr>
              <w:jc w:val="both"/>
              <w:rPr>
                <w:sz w:val="28"/>
                <w:szCs w:val="28"/>
              </w:rPr>
            </w:pPr>
            <w:r w:rsidRPr="00164DD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164DD0" w:rsidRDefault="00FF6AC7" w:rsidP="00164DD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164DD0" w:rsidTr="00442AB5">
        <w:tc>
          <w:tcPr>
            <w:tcW w:w="7904" w:type="dxa"/>
            <w:shd w:val="clear" w:color="auto" w:fill="auto"/>
          </w:tcPr>
          <w:p w:rsidR="00FF6AC7" w:rsidRPr="00164DD0" w:rsidRDefault="00361C74" w:rsidP="00164DD0">
            <w:pPr>
              <w:jc w:val="both"/>
              <w:rPr>
                <w:sz w:val="28"/>
                <w:szCs w:val="28"/>
              </w:rPr>
            </w:pPr>
            <w:r w:rsidRPr="00164DD0">
              <w:rPr>
                <w:sz w:val="28"/>
                <w:szCs w:val="28"/>
              </w:rPr>
              <w:t xml:space="preserve">     л</w:t>
            </w:r>
            <w:r w:rsidR="00FF6AC7" w:rsidRPr="00164DD0">
              <w:rPr>
                <w:sz w:val="28"/>
                <w:szCs w:val="28"/>
              </w:rPr>
              <w:t xml:space="preserve">абораторные </w:t>
            </w:r>
            <w:r w:rsidR="00413F18" w:rsidRPr="00164DD0"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shd w:val="clear" w:color="auto" w:fill="auto"/>
          </w:tcPr>
          <w:p w:rsidR="00FF6AC7" w:rsidRPr="00474431" w:rsidRDefault="006443B9" w:rsidP="00164DD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FF6AC7" w:rsidRPr="00164DD0" w:rsidTr="00442AB5">
        <w:tc>
          <w:tcPr>
            <w:tcW w:w="7904" w:type="dxa"/>
            <w:shd w:val="clear" w:color="auto" w:fill="auto"/>
          </w:tcPr>
          <w:p w:rsidR="00FF6AC7" w:rsidRPr="00164DD0" w:rsidRDefault="00361C74" w:rsidP="00164DD0">
            <w:pPr>
              <w:jc w:val="both"/>
              <w:rPr>
                <w:sz w:val="28"/>
                <w:szCs w:val="28"/>
              </w:rPr>
            </w:pPr>
            <w:r w:rsidRPr="00164DD0">
              <w:rPr>
                <w:sz w:val="28"/>
                <w:szCs w:val="28"/>
              </w:rPr>
              <w:t xml:space="preserve">     </w:t>
            </w:r>
            <w:r w:rsidR="00413F18" w:rsidRPr="00164DD0">
              <w:rPr>
                <w:sz w:val="28"/>
                <w:szCs w:val="28"/>
              </w:rPr>
              <w:t>к</w:t>
            </w:r>
            <w:r w:rsidR="00FF6AC7" w:rsidRPr="00164DD0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474431" w:rsidRDefault="006443B9" w:rsidP="00FF47D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963770" w:rsidRPr="00164DD0" w:rsidTr="00442AB5">
        <w:tc>
          <w:tcPr>
            <w:tcW w:w="7904" w:type="dxa"/>
            <w:shd w:val="clear" w:color="auto" w:fill="auto"/>
          </w:tcPr>
          <w:p w:rsidR="00963770" w:rsidRPr="00164DD0" w:rsidRDefault="00963770" w:rsidP="00164DD0">
            <w:pPr>
              <w:jc w:val="both"/>
              <w:rPr>
                <w:b/>
                <w:sz w:val="28"/>
                <w:szCs w:val="28"/>
              </w:rPr>
            </w:pPr>
            <w:r w:rsidRPr="00164DD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  <w:r w:rsidR="006F0103">
              <w:rPr>
                <w:b/>
                <w:sz w:val="28"/>
                <w:szCs w:val="28"/>
              </w:rPr>
              <w:t>, в том числе</w:t>
            </w:r>
          </w:p>
        </w:tc>
        <w:tc>
          <w:tcPr>
            <w:tcW w:w="1800" w:type="dxa"/>
            <w:shd w:val="clear" w:color="auto" w:fill="auto"/>
          </w:tcPr>
          <w:p w:rsidR="00963770" w:rsidRPr="00474431" w:rsidRDefault="00535358" w:rsidP="00164DD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474431">
              <w:rPr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6F0103" w:rsidRPr="00164DD0" w:rsidTr="00442AB5">
        <w:tc>
          <w:tcPr>
            <w:tcW w:w="7904" w:type="dxa"/>
            <w:shd w:val="clear" w:color="auto" w:fill="auto"/>
          </w:tcPr>
          <w:p w:rsidR="006F0103" w:rsidRPr="006F0103" w:rsidRDefault="006F0103" w:rsidP="006F0103">
            <w:pPr>
              <w:rPr>
                <w:bCs/>
                <w:color w:val="FF0000"/>
                <w:sz w:val="28"/>
                <w:szCs w:val="28"/>
              </w:rPr>
            </w:pPr>
            <w:r w:rsidRPr="006F0103">
              <w:rPr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800" w:type="dxa"/>
            <w:shd w:val="clear" w:color="auto" w:fill="auto"/>
          </w:tcPr>
          <w:p w:rsidR="006F0103" w:rsidRPr="00164DD0" w:rsidRDefault="006F0103" w:rsidP="00164DD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6F0103" w:rsidRPr="00164DD0" w:rsidTr="00442AB5">
        <w:tc>
          <w:tcPr>
            <w:tcW w:w="7904" w:type="dxa"/>
            <w:shd w:val="clear" w:color="auto" w:fill="auto"/>
          </w:tcPr>
          <w:p w:rsidR="006F0103" w:rsidRPr="006F0103" w:rsidRDefault="006F0103" w:rsidP="00DC4E01">
            <w:pPr>
              <w:rPr>
                <w:sz w:val="28"/>
                <w:szCs w:val="28"/>
              </w:rPr>
            </w:pPr>
            <w:r w:rsidRPr="006F0103">
              <w:rPr>
                <w:sz w:val="28"/>
                <w:szCs w:val="28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защите.</w:t>
            </w:r>
          </w:p>
        </w:tc>
        <w:tc>
          <w:tcPr>
            <w:tcW w:w="1800" w:type="dxa"/>
            <w:shd w:val="clear" w:color="auto" w:fill="auto"/>
          </w:tcPr>
          <w:p w:rsidR="006F0103" w:rsidRPr="00164DD0" w:rsidRDefault="006F0103" w:rsidP="00164DD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6F0103" w:rsidRPr="00164DD0" w:rsidTr="00442AB5">
        <w:tc>
          <w:tcPr>
            <w:tcW w:w="7904" w:type="dxa"/>
            <w:shd w:val="clear" w:color="auto" w:fill="auto"/>
          </w:tcPr>
          <w:p w:rsidR="006F0103" w:rsidRPr="006F0103" w:rsidRDefault="006F0103" w:rsidP="00DC4E01">
            <w:pPr>
              <w:rPr>
                <w:sz w:val="28"/>
                <w:szCs w:val="28"/>
              </w:rPr>
            </w:pPr>
            <w:r w:rsidRPr="006F0103">
              <w:rPr>
                <w:sz w:val="28"/>
                <w:szCs w:val="28"/>
              </w:rPr>
              <w:t>Подготовка индивидуальных заданий в форме сообщений по темам дисциплины.</w:t>
            </w:r>
          </w:p>
        </w:tc>
        <w:tc>
          <w:tcPr>
            <w:tcW w:w="1800" w:type="dxa"/>
            <w:shd w:val="clear" w:color="auto" w:fill="auto"/>
          </w:tcPr>
          <w:p w:rsidR="006F0103" w:rsidRPr="00164DD0" w:rsidRDefault="006F0103" w:rsidP="00164DD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6F0103" w:rsidRPr="00164DD0" w:rsidTr="00442AB5">
        <w:tc>
          <w:tcPr>
            <w:tcW w:w="9704" w:type="dxa"/>
            <w:gridSpan w:val="2"/>
            <w:shd w:val="clear" w:color="auto" w:fill="auto"/>
          </w:tcPr>
          <w:p w:rsidR="006F0103" w:rsidRPr="00164DD0" w:rsidRDefault="006F0103" w:rsidP="00B9050D">
            <w:pPr>
              <w:rPr>
                <w:i/>
                <w:iCs/>
                <w:sz w:val="28"/>
                <w:szCs w:val="28"/>
              </w:rPr>
            </w:pPr>
            <w:r w:rsidRPr="00164DD0">
              <w:rPr>
                <w:i/>
                <w:iCs/>
                <w:sz w:val="28"/>
                <w:szCs w:val="28"/>
              </w:rPr>
              <w:t xml:space="preserve">Итоговая аттестация в </w:t>
            </w:r>
            <w:r w:rsidRPr="00B9050D">
              <w:rPr>
                <w:i/>
                <w:iCs/>
                <w:sz w:val="28"/>
                <w:szCs w:val="28"/>
              </w:rPr>
              <w:t xml:space="preserve">форме </w:t>
            </w:r>
            <w:r w:rsidR="007A1C8A">
              <w:rPr>
                <w:i/>
                <w:iCs/>
                <w:sz w:val="28"/>
                <w:szCs w:val="28"/>
              </w:rPr>
              <w:t xml:space="preserve">дифференцированного </w:t>
            </w:r>
            <w:r w:rsidRPr="00B9050D">
              <w:rPr>
                <w:i/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06135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1036" w:rsidRPr="00A20A8B" w:rsidRDefault="00B710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F661D1">
          <w:footerReference w:type="even" r:id="rId8"/>
          <w:footerReference w:type="default" r:id="rId9"/>
          <w:pgSz w:w="11906" w:h="16838"/>
          <w:pgMar w:top="1134" w:right="680" w:bottom="1134" w:left="1021" w:header="709" w:footer="709" w:gutter="0"/>
          <w:cols w:space="720"/>
        </w:sectPr>
      </w:pPr>
    </w:p>
    <w:p w:rsidR="007075A4" w:rsidRDefault="00F72B8A" w:rsidP="002D29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105BB9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</w:p>
    <w:p w:rsidR="00FF6AC7" w:rsidRPr="00A20A8B" w:rsidRDefault="00105BB9" w:rsidP="002D29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>
        <w:rPr>
          <w:b/>
          <w:caps/>
          <w:sz w:val="28"/>
          <w:szCs w:val="28"/>
        </w:rPr>
        <w:t xml:space="preserve">ОП.03. </w:t>
      </w:r>
      <w:r w:rsidR="003050FD" w:rsidRPr="003050FD">
        <w:rPr>
          <w:b/>
          <w:sz w:val="28"/>
          <w:szCs w:val="28"/>
        </w:rPr>
        <w:t xml:space="preserve">Основы </w:t>
      </w:r>
      <w:r w:rsidR="005F7CB9">
        <w:rPr>
          <w:b/>
          <w:sz w:val="28"/>
          <w:szCs w:val="28"/>
        </w:rPr>
        <w:t>электроники и цифровой схемотехники</w:t>
      </w:r>
    </w:p>
    <w:p w:rsidR="00FF6AC7" w:rsidRPr="00A20A8B" w:rsidRDefault="00CD5F05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367"/>
        <w:gridCol w:w="9605"/>
        <w:gridCol w:w="1812"/>
        <w:gridCol w:w="1568"/>
      </w:tblGrid>
      <w:tr w:rsidR="004759F0" w:rsidRPr="0093792D">
        <w:trPr>
          <w:trHeight w:val="20"/>
        </w:trPr>
        <w:tc>
          <w:tcPr>
            <w:tcW w:w="2089" w:type="dxa"/>
          </w:tcPr>
          <w:p w:rsidR="004759F0" w:rsidRPr="0093792D" w:rsidRDefault="004759F0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2" w:type="dxa"/>
            <w:gridSpan w:val="2"/>
          </w:tcPr>
          <w:p w:rsidR="004759F0" w:rsidRPr="0093792D" w:rsidRDefault="004759F0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4759F0" w:rsidRPr="0093792D" w:rsidRDefault="004759F0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8" w:type="dxa"/>
          </w:tcPr>
          <w:p w:rsidR="004759F0" w:rsidRPr="0093792D" w:rsidRDefault="004759F0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59F0" w:rsidRPr="0093792D">
        <w:trPr>
          <w:trHeight w:val="20"/>
        </w:trPr>
        <w:tc>
          <w:tcPr>
            <w:tcW w:w="2089" w:type="dxa"/>
          </w:tcPr>
          <w:p w:rsidR="004759F0" w:rsidRPr="0093792D" w:rsidRDefault="004759F0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2" w:type="dxa"/>
            <w:gridSpan w:val="2"/>
          </w:tcPr>
          <w:p w:rsidR="004759F0" w:rsidRPr="0093792D" w:rsidRDefault="004759F0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59F0" w:rsidRPr="0093792D" w:rsidRDefault="004759F0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4759F0" w:rsidRPr="0093792D" w:rsidRDefault="004759F0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53BCE" w:rsidRPr="0093792D">
        <w:trPr>
          <w:trHeight w:val="20"/>
        </w:trPr>
        <w:tc>
          <w:tcPr>
            <w:tcW w:w="2089" w:type="dxa"/>
            <w:vMerge w:val="restart"/>
          </w:tcPr>
          <w:p w:rsidR="00E53BCE" w:rsidRPr="0093792D" w:rsidRDefault="00E53BCE" w:rsidP="00D5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Тема 1. Основные сведения об электровакуумных и полупроводниковых приборах</w:t>
            </w:r>
          </w:p>
        </w:tc>
        <w:tc>
          <w:tcPr>
            <w:tcW w:w="9972" w:type="dxa"/>
            <w:gridSpan w:val="2"/>
          </w:tcPr>
          <w:p w:rsidR="00E53BCE" w:rsidRPr="0093792D" w:rsidRDefault="00E53BCE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53BCE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8" w:type="dxa"/>
          </w:tcPr>
          <w:p w:rsidR="00E53BCE" w:rsidRPr="0093792D" w:rsidRDefault="00E53BCE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53BCE" w:rsidRPr="0093792D">
        <w:trPr>
          <w:trHeight w:val="20"/>
        </w:trPr>
        <w:tc>
          <w:tcPr>
            <w:tcW w:w="2089" w:type="dxa"/>
            <w:vMerge/>
          </w:tcPr>
          <w:p w:rsidR="00E53BCE" w:rsidRPr="0093792D" w:rsidRDefault="00E53BCE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E53BCE" w:rsidRPr="0093792D" w:rsidRDefault="00E53BCE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5" w:type="dxa"/>
          </w:tcPr>
          <w:p w:rsidR="00E53BCE" w:rsidRPr="0093792D" w:rsidRDefault="00E53BCE" w:rsidP="00A6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 xml:space="preserve">Основные сведения об электровакуумных приборах. </w:t>
            </w:r>
          </w:p>
        </w:tc>
        <w:tc>
          <w:tcPr>
            <w:tcW w:w="1812" w:type="dxa"/>
            <w:vMerge/>
            <w:shd w:val="clear" w:color="auto" w:fill="auto"/>
          </w:tcPr>
          <w:p w:rsidR="00E53BCE" w:rsidRPr="0093792D" w:rsidRDefault="00E53BCE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E53BCE" w:rsidRPr="0093792D" w:rsidRDefault="00E53BCE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379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A6621C" w:rsidRPr="0093792D" w:rsidRDefault="00A6621C" w:rsidP="00F37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05" w:type="dxa"/>
          </w:tcPr>
          <w:p w:rsidR="00A6621C" w:rsidRPr="0093792D" w:rsidRDefault="00A6621C" w:rsidP="00A6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 xml:space="preserve">Основные сведения о полупроводниковых приборах. 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A6621C" w:rsidRPr="0093792D" w:rsidRDefault="00A6621C" w:rsidP="00F37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05" w:type="dxa"/>
          </w:tcPr>
          <w:p w:rsidR="00A6621C" w:rsidRPr="0093792D" w:rsidRDefault="00A6621C" w:rsidP="00EC0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Классификация и назначение полупроводниковых приборов.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A6621C" w:rsidRPr="0093792D" w:rsidRDefault="00A6621C" w:rsidP="00F37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05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Электровакуумные приборы: принципы устройства и работы ЭВП. Классификация ЭВП.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379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A6621C" w:rsidRPr="0093792D" w:rsidRDefault="00A6621C" w:rsidP="00F37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05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Выпрямители: классификация, применение, характеристики.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379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A6621C" w:rsidRPr="0093792D" w:rsidRDefault="00A6621C" w:rsidP="00F37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605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Понятие о колебательной системе. Антенны.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379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A6621C" w:rsidRPr="0093792D" w:rsidRDefault="00A6621C" w:rsidP="00F37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605" w:type="dxa"/>
          </w:tcPr>
          <w:p w:rsidR="00A6621C" w:rsidRPr="0093792D" w:rsidRDefault="00A6621C" w:rsidP="00DC4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Электронные усилители: устройство, принцип действия, классификация.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379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621C" w:rsidRPr="0093792D" w:rsidTr="00C9161C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605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Генераторы: назначение, виды, принцип построения.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379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621C" w:rsidRPr="0093792D" w:rsidTr="00C9161C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3792D">
              <w:rPr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8" w:type="dxa"/>
            <w:vMerge w:val="restart"/>
            <w:shd w:val="clear" w:color="auto" w:fill="A6A6A6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 w:rsidTr="00C9161C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</w:tcPr>
          <w:p w:rsidR="00A6621C" w:rsidRPr="0093792D" w:rsidRDefault="00A6621C" w:rsidP="0067409E">
            <w:pPr>
              <w:numPr>
                <w:ilvl w:val="0"/>
                <w:numId w:val="21"/>
              </w:num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rPr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«Логические элементы»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A6A6A6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 w:rsidTr="00C9161C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</w:tcPr>
          <w:p w:rsidR="00A6621C" w:rsidRPr="0093792D" w:rsidRDefault="00A6621C" w:rsidP="00A6621C">
            <w:pPr>
              <w:numPr>
                <w:ilvl w:val="0"/>
                <w:numId w:val="21"/>
              </w:num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rPr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«Определение параметров электровакуумных приборов»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A6A6A6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 w:rsidTr="00C9161C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</w:tcPr>
          <w:p w:rsidR="00A6621C" w:rsidRPr="0093792D" w:rsidRDefault="00A6621C" w:rsidP="0067409E">
            <w:pPr>
              <w:numPr>
                <w:ilvl w:val="0"/>
                <w:numId w:val="21"/>
              </w:num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rPr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«Определение параметров полупроводниковых приборов»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A6A6A6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 w:rsidTr="00C9161C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</w:tcPr>
          <w:p w:rsidR="00A6621C" w:rsidRPr="0093792D" w:rsidRDefault="00A6621C" w:rsidP="00F37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8" w:type="dxa"/>
            <w:vMerge/>
            <w:shd w:val="clear" w:color="auto" w:fill="A6A6A6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 w:rsidTr="00C9161C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</w:tcPr>
          <w:p w:rsidR="00A6621C" w:rsidRPr="0093792D" w:rsidRDefault="00A6621C" w:rsidP="00F37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«Электровакуумные приборы: принципы устройства и работы ЭВП. Классификация ЭВП»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A6A6A6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 w:rsidTr="00C9161C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2" w:type="dxa"/>
            <w:gridSpan w:val="2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8" w:type="dxa"/>
            <w:vMerge/>
            <w:shd w:val="clear" w:color="auto" w:fill="A6A6A6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 w:rsidTr="00C9161C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2" w:type="dxa"/>
            <w:gridSpan w:val="2"/>
          </w:tcPr>
          <w:p w:rsidR="00A6621C" w:rsidRPr="0093792D" w:rsidRDefault="00A6621C" w:rsidP="007075A4">
            <w:pPr>
              <w:rPr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защите.</w:t>
            </w:r>
          </w:p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Подготовка индивидуальных заданий в форме сообщений по темам дисциплины</w:t>
            </w:r>
          </w:p>
        </w:tc>
        <w:tc>
          <w:tcPr>
            <w:tcW w:w="1812" w:type="dxa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A6A6A6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 w:rsidTr="00C9161C">
        <w:trPr>
          <w:trHeight w:val="20"/>
        </w:trPr>
        <w:tc>
          <w:tcPr>
            <w:tcW w:w="2089" w:type="dxa"/>
            <w:vMerge w:val="restart"/>
          </w:tcPr>
          <w:p w:rsidR="00A6621C" w:rsidRPr="0093792D" w:rsidRDefault="00A6621C" w:rsidP="00D5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Тема  2. Передача информации по линиям связи</w:t>
            </w:r>
          </w:p>
        </w:tc>
        <w:tc>
          <w:tcPr>
            <w:tcW w:w="9972" w:type="dxa"/>
            <w:gridSpan w:val="2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8" w:type="dxa"/>
            <w:vMerge/>
            <w:shd w:val="clear" w:color="auto" w:fill="A6A6A6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5" w:type="dxa"/>
          </w:tcPr>
          <w:p w:rsidR="00A6621C" w:rsidRPr="0093792D" w:rsidRDefault="00A6621C" w:rsidP="00E5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 xml:space="preserve">Реализация передачи данных. Общие сведения о распространении радиоволн. Основные направления излучения. 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379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05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Принцип распространения сигналов в линиях связи.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379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05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Волоконно-оптическая линия передачи данных: элементы, преимущества и недостатки, применение ВОЛП.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379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05" w:type="dxa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Цифровые способы передачи информации.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379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3792D" w:rsidRPr="0093792D">
        <w:trPr>
          <w:trHeight w:val="20"/>
        </w:trPr>
        <w:tc>
          <w:tcPr>
            <w:tcW w:w="2089" w:type="dxa"/>
            <w:vMerge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8" w:type="dxa"/>
            <w:vMerge w:val="restart"/>
            <w:shd w:val="clear" w:color="auto" w:fill="C0C0C0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792D" w:rsidRPr="0093792D">
        <w:trPr>
          <w:trHeight w:val="20"/>
        </w:trPr>
        <w:tc>
          <w:tcPr>
            <w:tcW w:w="2089" w:type="dxa"/>
            <w:vMerge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</w:tcPr>
          <w:p w:rsidR="0093792D" w:rsidRPr="0093792D" w:rsidRDefault="0093792D" w:rsidP="007075A4">
            <w:pPr>
              <w:rPr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защите.</w:t>
            </w:r>
          </w:p>
        </w:tc>
        <w:tc>
          <w:tcPr>
            <w:tcW w:w="1812" w:type="dxa"/>
            <w:vMerge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C0C0C0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>
        <w:trPr>
          <w:trHeight w:val="20"/>
        </w:trPr>
        <w:tc>
          <w:tcPr>
            <w:tcW w:w="2089" w:type="dxa"/>
            <w:vMerge w:val="restart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Тема 3. Элементная база схемотехники</w:t>
            </w:r>
          </w:p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8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5" w:type="dxa"/>
            <w:shd w:val="clear" w:color="auto" w:fill="auto"/>
          </w:tcPr>
          <w:p w:rsidR="00A6621C" w:rsidRPr="0093792D" w:rsidRDefault="00A6621C" w:rsidP="00E5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 xml:space="preserve">Общие сведения об элементной базе схемотехники. 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379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05" w:type="dxa"/>
            <w:shd w:val="clear" w:color="auto" w:fill="auto"/>
          </w:tcPr>
          <w:p w:rsidR="00A6621C" w:rsidRPr="0093792D" w:rsidRDefault="00A6621C" w:rsidP="00DC4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Резисторы: понятие, способы соединения резисторов, классификация.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05" w:type="dxa"/>
            <w:shd w:val="clear" w:color="auto" w:fill="auto"/>
          </w:tcPr>
          <w:p w:rsidR="00A6621C" w:rsidRPr="0093792D" w:rsidRDefault="00A6621C" w:rsidP="00DC4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Электрический конденсатор: свойства, характеристики, классификация, применение.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05" w:type="dxa"/>
            <w:shd w:val="clear" w:color="auto" w:fill="auto"/>
          </w:tcPr>
          <w:p w:rsidR="00A6621C" w:rsidRPr="0093792D" w:rsidRDefault="00A6621C" w:rsidP="00DC4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Диоды: понятие, типы, применение.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05" w:type="dxa"/>
            <w:shd w:val="clear" w:color="auto" w:fill="auto"/>
          </w:tcPr>
          <w:p w:rsidR="00A6621C" w:rsidRPr="0093792D" w:rsidRDefault="00A6621C" w:rsidP="00DC4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Транзисторы: классификация, характеристики, применение.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605" w:type="dxa"/>
            <w:shd w:val="clear" w:color="auto" w:fill="auto"/>
          </w:tcPr>
          <w:p w:rsidR="00A6621C" w:rsidRPr="0093792D" w:rsidRDefault="00A6621C" w:rsidP="00DC4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Интегральные схемы (микросхемы): классификация, технологии изготовления, назначение.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621C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605" w:type="dxa"/>
            <w:shd w:val="clear" w:color="auto" w:fill="auto"/>
          </w:tcPr>
          <w:p w:rsidR="00A6621C" w:rsidRPr="0093792D" w:rsidRDefault="00A6621C" w:rsidP="00DC4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Элементы оптоэлектроники.</w:t>
            </w:r>
          </w:p>
        </w:tc>
        <w:tc>
          <w:tcPr>
            <w:tcW w:w="1812" w:type="dxa"/>
            <w:vMerge/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A6621C" w:rsidRPr="0093792D" w:rsidRDefault="00A6621C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792D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8" w:type="dxa"/>
            <w:vMerge w:val="restart"/>
            <w:shd w:val="clear" w:color="auto" w:fill="BFBFBF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792D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  <w:shd w:val="clear" w:color="auto" w:fill="auto"/>
          </w:tcPr>
          <w:p w:rsidR="0093792D" w:rsidRPr="0093792D" w:rsidRDefault="0093792D" w:rsidP="00A6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«Определение параметров  электрического конденсатора»</w:t>
            </w:r>
          </w:p>
        </w:tc>
        <w:tc>
          <w:tcPr>
            <w:tcW w:w="1812" w:type="dxa"/>
            <w:vMerge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792D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8" w:type="dxa"/>
            <w:vMerge/>
            <w:shd w:val="clear" w:color="auto" w:fill="BFBFBF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792D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  <w:shd w:val="clear" w:color="auto" w:fill="auto"/>
          </w:tcPr>
          <w:p w:rsidR="0093792D" w:rsidRPr="0093792D" w:rsidRDefault="0093792D" w:rsidP="007075A4">
            <w:pPr>
              <w:rPr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защите.</w:t>
            </w:r>
          </w:p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Подготовка индивидуальных заданий в форме сообщений по темам дисциплины</w:t>
            </w:r>
          </w:p>
        </w:tc>
        <w:tc>
          <w:tcPr>
            <w:tcW w:w="1812" w:type="dxa"/>
            <w:vMerge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4272" w:rsidRPr="0093792D">
        <w:trPr>
          <w:trHeight w:val="20"/>
        </w:trPr>
        <w:tc>
          <w:tcPr>
            <w:tcW w:w="2089" w:type="dxa"/>
            <w:vMerge w:val="restart"/>
            <w:shd w:val="clear" w:color="auto" w:fill="auto"/>
          </w:tcPr>
          <w:p w:rsidR="00624272" w:rsidRPr="0093792D" w:rsidRDefault="00624272" w:rsidP="00D5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Тема 4. Логические основы проектирования микросхем</w:t>
            </w:r>
          </w:p>
        </w:tc>
        <w:tc>
          <w:tcPr>
            <w:tcW w:w="9972" w:type="dxa"/>
            <w:gridSpan w:val="2"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8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4272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5" w:type="dxa"/>
            <w:shd w:val="clear" w:color="auto" w:fill="auto"/>
          </w:tcPr>
          <w:p w:rsidR="00624272" w:rsidRPr="0093792D" w:rsidRDefault="00624272" w:rsidP="00E53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 xml:space="preserve">Логические элементы и логическое проектирование в базисах микросхем. </w:t>
            </w:r>
          </w:p>
        </w:tc>
        <w:tc>
          <w:tcPr>
            <w:tcW w:w="1812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379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24272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05" w:type="dxa"/>
            <w:shd w:val="clear" w:color="auto" w:fill="auto"/>
          </w:tcPr>
          <w:p w:rsidR="00624272" w:rsidRPr="0093792D" w:rsidRDefault="00624272" w:rsidP="00A7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 xml:space="preserve">Функциональные узлы: дешифраторы, шифраторы, </w:t>
            </w:r>
            <w:r w:rsidRPr="0093792D">
              <w:rPr>
                <w:sz w:val="20"/>
                <w:szCs w:val="20"/>
              </w:rPr>
              <w:t>мультиплексоры, демультиплексоры, цифровые компараторы.</w:t>
            </w:r>
          </w:p>
        </w:tc>
        <w:tc>
          <w:tcPr>
            <w:tcW w:w="1812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4272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624272" w:rsidRPr="0093792D" w:rsidRDefault="00624272" w:rsidP="00F37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05" w:type="dxa"/>
            <w:shd w:val="clear" w:color="auto" w:fill="auto"/>
          </w:tcPr>
          <w:p w:rsidR="00624272" w:rsidRPr="0093792D" w:rsidRDefault="00624272" w:rsidP="00A7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Функциональные узлы: с</w:t>
            </w:r>
            <w:r w:rsidRPr="0093792D">
              <w:rPr>
                <w:sz w:val="20"/>
                <w:szCs w:val="20"/>
              </w:rPr>
              <w:t>умматоры, триггеры, регистры, счетчики.</w:t>
            </w:r>
          </w:p>
        </w:tc>
        <w:tc>
          <w:tcPr>
            <w:tcW w:w="1812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4272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624272" w:rsidRPr="0093792D" w:rsidRDefault="00624272" w:rsidP="00F37B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05" w:type="dxa"/>
            <w:shd w:val="clear" w:color="auto" w:fill="auto"/>
          </w:tcPr>
          <w:p w:rsidR="00624272" w:rsidRPr="0093792D" w:rsidRDefault="00624272" w:rsidP="00DC4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Запоминающие устройства на основе БИС/СБИС (общая характеристика полупроводниковых запоминающих устройств).</w:t>
            </w:r>
          </w:p>
        </w:tc>
        <w:tc>
          <w:tcPr>
            <w:tcW w:w="1812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4272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05" w:type="dxa"/>
            <w:shd w:val="clear" w:color="auto" w:fill="auto"/>
          </w:tcPr>
          <w:p w:rsidR="00624272" w:rsidRPr="0093792D" w:rsidRDefault="00624272" w:rsidP="00DC4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Цифро-аналоговые и аналого-цифровые преобразователи</w:t>
            </w:r>
          </w:p>
        </w:tc>
        <w:tc>
          <w:tcPr>
            <w:tcW w:w="1812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4272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8" w:type="dxa"/>
            <w:vMerge w:val="restart"/>
            <w:shd w:val="clear" w:color="auto" w:fill="BFBFBF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4272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  <w:shd w:val="clear" w:color="auto" w:fill="auto"/>
          </w:tcPr>
          <w:p w:rsidR="00624272" w:rsidRPr="0093792D" w:rsidRDefault="00624272" w:rsidP="00A73D67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«Проектирование и исследование дешифраторов»</w:t>
            </w:r>
          </w:p>
        </w:tc>
        <w:tc>
          <w:tcPr>
            <w:tcW w:w="1812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4272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  <w:shd w:val="clear" w:color="auto" w:fill="auto"/>
          </w:tcPr>
          <w:p w:rsidR="00624272" w:rsidRPr="0093792D" w:rsidRDefault="00624272" w:rsidP="00F37BE0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bCs/>
                <w:sz w:val="20"/>
                <w:szCs w:val="20"/>
              </w:rPr>
              <w:t>«Определение основных параметров  цифровых элементов и микросхем»</w:t>
            </w:r>
          </w:p>
        </w:tc>
        <w:tc>
          <w:tcPr>
            <w:tcW w:w="1812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4272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8" w:type="dxa"/>
            <w:vMerge/>
            <w:shd w:val="clear" w:color="auto" w:fill="BFBFBF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4272" w:rsidRPr="0093792D">
        <w:trPr>
          <w:trHeight w:val="64"/>
        </w:trPr>
        <w:tc>
          <w:tcPr>
            <w:tcW w:w="2089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«Общая характеристика полупроводниковых запоминающих устройств»</w:t>
            </w:r>
          </w:p>
        </w:tc>
        <w:tc>
          <w:tcPr>
            <w:tcW w:w="1812" w:type="dxa"/>
            <w:vMerge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BFBFBF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792D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8" w:type="dxa"/>
            <w:vMerge/>
            <w:shd w:val="clear" w:color="auto" w:fill="BFBFBF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792D" w:rsidRPr="0093792D">
        <w:trPr>
          <w:trHeight w:val="20"/>
        </w:trPr>
        <w:tc>
          <w:tcPr>
            <w:tcW w:w="2089" w:type="dxa"/>
            <w:vMerge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2" w:type="dxa"/>
            <w:gridSpan w:val="2"/>
            <w:shd w:val="clear" w:color="auto" w:fill="auto"/>
          </w:tcPr>
          <w:p w:rsidR="0093792D" w:rsidRPr="0093792D" w:rsidRDefault="0093792D" w:rsidP="007075A4">
            <w:pPr>
              <w:rPr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защите.</w:t>
            </w:r>
          </w:p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3792D">
              <w:rPr>
                <w:sz w:val="20"/>
                <w:szCs w:val="20"/>
              </w:rPr>
              <w:t>Подготовка индивидуальных заданий в форме сообщений по темам дисциплины</w:t>
            </w:r>
          </w:p>
        </w:tc>
        <w:tc>
          <w:tcPr>
            <w:tcW w:w="1812" w:type="dxa"/>
            <w:vMerge/>
            <w:shd w:val="clear" w:color="auto" w:fill="auto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BFBFBF"/>
          </w:tcPr>
          <w:p w:rsidR="0093792D" w:rsidRPr="0093792D" w:rsidRDefault="0093792D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4272" w:rsidRPr="0093792D">
        <w:trPr>
          <w:trHeight w:val="20"/>
        </w:trPr>
        <w:tc>
          <w:tcPr>
            <w:tcW w:w="12061" w:type="dxa"/>
            <w:gridSpan w:val="3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93792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3792D">
              <w:rPr>
                <w:b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1568" w:type="dxa"/>
            <w:shd w:val="clear" w:color="auto" w:fill="BFBFBF"/>
          </w:tcPr>
          <w:p w:rsidR="00624272" w:rsidRPr="0093792D" w:rsidRDefault="00624272" w:rsidP="00707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</w:t>
      </w:r>
      <w:r w:rsidR="00413F18" w:rsidRPr="00A20A8B">
        <w:t>льзуются следующие обозначения: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1</w:t>
      </w:r>
      <w:r w:rsidR="00413F18" w:rsidRPr="00A20A8B">
        <w:t>.</w:t>
      </w:r>
      <w:r w:rsidRPr="00A20A8B">
        <w:t> </w:t>
      </w:r>
      <w:r w:rsidR="00413F18" w:rsidRPr="00A20A8B">
        <w:t>–</w:t>
      </w:r>
      <w:r w:rsidRPr="00A20A8B">
        <w:t xml:space="preserve"> ознакомительный (узнавание ранее изученных объектов, свойств); 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</w:t>
      </w:r>
      <w:r w:rsidR="00413F18" w:rsidRPr="00A20A8B">
        <w:t>.</w:t>
      </w:r>
      <w:r w:rsidRPr="00A20A8B">
        <w:t> </w:t>
      </w:r>
      <w:r w:rsidR="00413F18" w:rsidRPr="00A20A8B">
        <w:t>–</w:t>
      </w:r>
      <w:r w:rsidRPr="00A20A8B">
        <w:t> репродуктивный (выполнение деятельности по образцу, инструкции или под руководством)</w:t>
      </w:r>
    </w:p>
    <w:p w:rsidR="00FF6AC7" w:rsidRPr="00A20A8B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>3</w:t>
      </w:r>
      <w:r w:rsidR="00413F18" w:rsidRPr="00A20A8B">
        <w:t>.</w:t>
      </w:r>
      <w:r w:rsidRPr="00A20A8B">
        <w:t xml:space="preserve"> – продуктивный (планирование и самостоятельное выполнение деятельности, решение проблемных задач)</w:t>
      </w:r>
    </w:p>
    <w:p w:rsidR="002F118B" w:rsidRPr="00A20A8B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FF6AC7" w:rsidP="001810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программы дисциплины</w:t>
      </w:r>
    </w:p>
    <w:p w:rsidR="00181045" w:rsidRDefault="0018104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F6AC7" w:rsidRPr="00A20A8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A20A8B" w:rsidRDefault="003E0FBC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</w:t>
      </w:r>
      <w:r w:rsidR="00DE50B9">
        <w:rPr>
          <w:bCs/>
          <w:sz w:val="28"/>
          <w:szCs w:val="28"/>
        </w:rPr>
        <w:t>лаборатории</w:t>
      </w:r>
      <w:r w:rsidRPr="00A20A8B">
        <w:rPr>
          <w:bCs/>
          <w:sz w:val="28"/>
          <w:szCs w:val="28"/>
        </w:rPr>
        <w:t xml:space="preserve"> </w:t>
      </w:r>
      <w:r w:rsidR="00DE50B9">
        <w:rPr>
          <w:b/>
          <w:sz w:val="28"/>
        </w:rPr>
        <w:t>электротехники с основами радиоэлектроники</w:t>
      </w:r>
      <w:r w:rsidRPr="00A20A8B">
        <w:rPr>
          <w:bCs/>
          <w:sz w:val="28"/>
          <w:szCs w:val="28"/>
        </w:rPr>
        <w:t>.</w:t>
      </w:r>
    </w:p>
    <w:p w:rsidR="003E0FBC" w:rsidRPr="00A20A8B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D312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</w:t>
      </w:r>
      <w:r w:rsidR="00DE50B9">
        <w:rPr>
          <w:bCs/>
          <w:sz w:val="28"/>
          <w:szCs w:val="28"/>
        </w:rPr>
        <w:t>лаборатории</w:t>
      </w:r>
      <w:r w:rsidR="00DE50B9" w:rsidRPr="00A20A8B">
        <w:rPr>
          <w:bCs/>
          <w:sz w:val="28"/>
          <w:szCs w:val="28"/>
        </w:rPr>
        <w:t xml:space="preserve"> </w:t>
      </w:r>
      <w:r w:rsidR="00DE50B9">
        <w:rPr>
          <w:b/>
          <w:sz w:val="28"/>
        </w:rPr>
        <w:t>электротехники с основами радиоэлектроники</w:t>
      </w:r>
      <w:r w:rsidRPr="00A20A8B">
        <w:rPr>
          <w:bCs/>
          <w:sz w:val="28"/>
          <w:szCs w:val="28"/>
        </w:rPr>
        <w:t xml:space="preserve">: </w:t>
      </w:r>
    </w:p>
    <w:p w:rsidR="001903B3" w:rsidRPr="00933B6A" w:rsidRDefault="001903B3" w:rsidP="001903B3">
      <w:pPr>
        <w:pStyle w:val="af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B6A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:rsidR="001903B3" w:rsidRPr="00933B6A" w:rsidRDefault="001903B3" w:rsidP="001903B3">
      <w:pPr>
        <w:pStyle w:val="af4"/>
        <w:keepNext/>
        <w:keepLines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933B6A">
        <w:rPr>
          <w:rFonts w:ascii="Times New Roman" w:hAnsi="Times New Roman"/>
          <w:bCs/>
          <w:sz w:val="28"/>
          <w:szCs w:val="28"/>
        </w:rPr>
        <w:t>втоматизированное рабочее</w:t>
      </w:r>
      <w:r w:rsidR="00ED05D4">
        <w:rPr>
          <w:rFonts w:ascii="Times New Roman" w:hAnsi="Times New Roman"/>
          <w:bCs/>
          <w:sz w:val="28"/>
          <w:szCs w:val="28"/>
        </w:rPr>
        <w:t xml:space="preserve"> преподавателя</w:t>
      </w:r>
      <w:r w:rsidRPr="00933B6A">
        <w:rPr>
          <w:rFonts w:ascii="Times New Roman" w:hAnsi="Times New Roman"/>
          <w:bCs/>
          <w:sz w:val="28"/>
          <w:szCs w:val="28"/>
        </w:rPr>
        <w:t xml:space="preserve"> (стол, кресло, ноутбук);</w:t>
      </w:r>
    </w:p>
    <w:p w:rsidR="001903B3" w:rsidRPr="00933B6A" w:rsidRDefault="001903B3" w:rsidP="001903B3">
      <w:pPr>
        <w:pStyle w:val="af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B6A">
        <w:rPr>
          <w:rFonts w:ascii="Times New Roman" w:hAnsi="Times New Roman"/>
          <w:bCs/>
          <w:sz w:val="28"/>
          <w:szCs w:val="28"/>
        </w:rPr>
        <w:t>комплект учебно-наглядных пособий, кодотрансп</w:t>
      </w:r>
      <w:r w:rsidR="00474431">
        <w:rPr>
          <w:rFonts w:ascii="Times New Roman" w:hAnsi="Times New Roman"/>
          <w:bCs/>
          <w:sz w:val="28"/>
          <w:szCs w:val="28"/>
        </w:rPr>
        <w:t>а</w:t>
      </w:r>
      <w:r w:rsidRPr="00933B6A">
        <w:rPr>
          <w:rFonts w:ascii="Times New Roman" w:hAnsi="Times New Roman"/>
          <w:bCs/>
          <w:sz w:val="28"/>
          <w:szCs w:val="28"/>
        </w:rPr>
        <w:t>ранты</w:t>
      </w:r>
    </w:p>
    <w:p w:rsidR="001903B3" w:rsidRPr="00933B6A" w:rsidRDefault="001903B3" w:rsidP="001903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33B6A">
        <w:rPr>
          <w:bCs/>
          <w:sz w:val="28"/>
          <w:szCs w:val="28"/>
        </w:rPr>
        <w:t xml:space="preserve">стенд для изучения правил </w:t>
      </w:r>
      <w:r w:rsidR="00451CDA">
        <w:rPr>
          <w:bCs/>
          <w:sz w:val="28"/>
          <w:szCs w:val="28"/>
        </w:rPr>
        <w:t>техники безопасности</w:t>
      </w:r>
      <w:r w:rsidRPr="00933B6A">
        <w:rPr>
          <w:bCs/>
          <w:sz w:val="28"/>
          <w:szCs w:val="28"/>
        </w:rPr>
        <w:t xml:space="preserve"> (</w:t>
      </w:r>
      <w:r w:rsidRPr="00933B6A">
        <w:rPr>
          <w:bCs/>
          <w:sz w:val="28"/>
          <w:szCs w:val="28"/>
          <w:lang w:val="en-US"/>
        </w:rPr>
        <w:t>SA</w:t>
      </w:r>
      <w:r w:rsidRPr="00933B6A">
        <w:rPr>
          <w:bCs/>
          <w:sz w:val="28"/>
          <w:szCs w:val="28"/>
        </w:rPr>
        <w:t>-2688)</w:t>
      </w:r>
    </w:p>
    <w:p w:rsidR="00BD3121" w:rsidRDefault="00BD3121" w:rsidP="00BD312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903B3">
        <w:rPr>
          <w:bCs/>
          <w:sz w:val="28"/>
          <w:szCs w:val="28"/>
        </w:rPr>
        <w:t>лицензионное программное обеспечение</w:t>
      </w:r>
    </w:p>
    <w:p w:rsidR="00451CDA" w:rsidRDefault="00451CDA" w:rsidP="00451CDA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дидактический материал,</w:t>
      </w:r>
    </w:p>
    <w:p w:rsidR="00451CDA" w:rsidRDefault="00451CDA" w:rsidP="00451CDA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 и справочная литература,</w:t>
      </w:r>
    </w:p>
    <w:p w:rsidR="00451CDA" w:rsidRPr="001903B3" w:rsidRDefault="00451CDA" w:rsidP="00451CDA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техническая документация</w:t>
      </w:r>
    </w:p>
    <w:p w:rsidR="00BD3121" w:rsidRDefault="00BD3121" w:rsidP="00BD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D312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средства обучения:</w:t>
      </w:r>
    </w:p>
    <w:p w:rsidR="004B37D3" w:rsidRPr="004B37D3" w:rsidRDefault="004B37D3" w:rsidP="004B37D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  <w:r w:rsidRPr="00933B6A">
        <w:rPr>
          <w:bCs/>
          <w:sz w:val="28"/>
          <w:szCs w:val="28"/>
        </w:rPr>
        <w:t xml:space="preserve">компьютер с лицензионным программным обеспечением </w:t>
      </w:r>
    </w:p>
    <w:p w:rsidR="004B37D3" w:rsidRPr="004B37D3" w:rsidRDefault="004B37D3" w:rsidP="004B37D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  <w:r w:rsidRPr="00933B6A">
        <w:rPr>
          <w:bCs/>
          <w:sz w:val="28"/>
          <w:szCs w:val="28"/>
        </w:rPr>
        <w:t>мультимедиа</w:t>
      </w:r>
      <w:r w:rsidR="00474431">
        <w:rPr>
          <w:bCs/>
          <w:sz w:val="28"/>
          <w:szCs w:val="28"/>
        </w:rPr>
        <w:t>-</w:t>
      </w:r>
      <w:r w:rsidRPr="00933B6A">
        <w:rPr>
          <w:bCs/>
          <w:sz w:val="28"/>
          <w:szCs w:val="28"/>
        </w:rPr>
        <w:t xml:space="preserve">проектор, </w:t>
      </w:r>
    </w:p>
    <w:p w:rsidR="00FF6AC7" w:rsidRPr="00A20A8B" w:rsidRDefault="004B37D3" w:rsidP="004B37D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  <w:r w:rsidRPr="00933B6A">
        <w:rPr>
          <w:bCs/>
          <w:sz w:val="28"/>
          <w:szCs w:val="28"/>
        </w:rPr>
        <w:t>интерактивная доска</w:t>
      </w:r>
    </w:p>
    <w:p w:rsidR="004B37D3" w:rsidRDefault="004B37D3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13A54" w:rsidRPr="00A20A8B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474431" w:rsidRDefault="00474431" w:rsidP="0008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758D9" w:rsidRPr="004758D9" w:rsidRDefault="004758D9" w:rsidP="00475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  <w:r w:rsidRPr="004758D9">
        <w:rPr>
          <w:b/>
          <w:bCs/>
          <w:sz w:val="28"/>
        </w:rPr>
        <w:t>Основные источники</w:t>
      </w:r>
      <w:r w:rsidRPr="004758D9">
        <w:rPr>
          <w:bCs/>
          <w:sz w:val="28"/>
        </w:rPr>
        <w:t>:</w:t>
      </w:r>
    </w:p>
    <w:p w:rsidR="004758D9" w:rsidRPr="004758D9" w:rsidRDefault="004758D9" w:rsidP="004758D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</w:rPr>
      </w:pPr>
      <w:r w:rsidRPr="004758D9">
        <w:rPr>
          <w:bCs/>
          <w:sz w:val="28"/>
        </w:rPr>
        <w:t>Миловзоров О.В., Панков И.Г.Основы электроники, Учебник для СПО – М.: Юрайт, 2018г.</w:t>
      </w:r>
    </w:p>
    <w:p w:rsidR="004758D9" w:rsidRPr="004758D9" w:rsidRDefault="004758D9" w:rsidP="004758D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</w:rPr>
      </w:pPr>
      <w:r w:rsidRPr="004758D9">
        <w:rPr>
          <w:sz w:val="28"/>
        </w:rPr>
        <w:t>Богомолов С.А. Основы электроники и цифровой схемотехники: учебник для студ. учреждений сред. проф. образования. – М.: Издательский дом «Академия», 2016г.</w:t>
      </w:r>
    </w:p>
    <w:p w:rsidR="004758D9" w:rsidRPr="004758D9" w:rsidRDefault="004758D9" w:rsidP="004758D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</w:rPr>
      </w:pPr>
      <w:r w:rsidRPr="004758D9">
        <w:rPr>
          <w:bCs/>
          <w:sz w:val="28"/>
        </w:rPr>
        <w:t>Новожилов О.П. Электроника и схемотехника.– М.:Юрайт, 2018г.</w:t>
      </w:r>
    </w:p>
    <w:p w:rsidR="004758D9" w:rsidRPr="004758D9" w:rsidRDefault="004758D9" w:rsidP="00475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</w:p>
    <w:p w:rsidR="004758D9" w:rsidRPr="004758D9" w:rsidRDefault="004758D9" w:rsidP="00475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4758D9">
        <w:rPr>
          <w:b/>
          <w:bCs/>
          <w:sz w:val="28"/>
        </w:rPr>
        <w:t>Дополнительные источники</w:t>
      </w:r>
      <w:r w:rsidRPr="004758D9">
        <w:rPr>
          <w:bCs/>
          <w:sz w:val="28"/>
        </w:rPr>
        <w:t>:</w:t>
      </w:r>
    </w:p>
    <w:p w:rsidR="004758D9" w:rsidRPr="004758D9" w:rsidRDefault="004758D9" w:rsidP="004758D9">
      <w:pPr>
        <w:numPr>
          <w:ilvl w:val="0"/>
          <w:numId w:val="12"/>
        </w:numPr>
        <w:tabs>
          <w:tab w:val="clear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4758D9">
        <w:rPr>
          <w:bCs/>
          <w:sz w:val="28"/>
        </w:rPr>
        <w:t>Синдеев Ю.Г. Электротехника с основами электроники: учебное пособие. Ростов-на-Дону, «Феникс», 2012г.</w:t>
      </w:r>
    </w:p>
    <w:p w:rsidR="004758D9" w:rsidRPr="004758D9" w:rsidRDefault="004758D9" w:rsidP="004758D9">
      <w:pPr>
        <w:numPr>
          <w:ilvl w:val="0"/>
          <w:numId w:val="12"/>
        </w:numPr>
        <w:tabs>
          <w:tab w:val="clear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4758D9">
        <w:rPr>
          <w:bCs/>
          <w:sz w:val="28"/>
        </w:rPr>
        <w:t>Лачин В.И., Савелов Н.С. Электроника. Ростов-на-Дону, «Феникс», 2012г.</w:t>
      </w:r>
    </w:p>
    <w:p w:rsidR="004758D9" w:rsidRPr="004758D9" w:rsidRDefault="004758D9" w:rsidP="004758D9">
      <w:pPr>
        <w:numPr>
          <w:ilvl w:val="0"/>
          <w:numId w:val="12"/>
        </w:numPr>
        <w:tabs>
          <w:tab w:val="clear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4758D9">
        <w:rPr>
          <w:bCs/>
          <w:sz w:val="28"/>
        </w:rPr>
        <w:t>Григоров И.Н. Все об антеннах. М.: ДМК Пресс, 2011г.</w:t>
      </w:r>
      <w:bookmarkStart w:id="0" w:name="_GoBack"/>
      <w:bookmarkEnd w:id="0"/>
    </w:p>
    <w:p w:rsidR="004758D9" w:rsidRPr="004758D9" w:rsidRDefault="004758D9" w:rsidP="004758D9">
      <w:pPr>
        <w:numPr>
          <w:ilvl w:val="0"/>
          <w:numId w:val="12"/>
        </w:numPr>
        <w:tabs>
          <w:tab w:val="clear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4758D9">
        <w:rPr>
          <w:bCs/>
          <w:sz w:val="28"/>
        </w:rPr>
        <w:t>Гальперин М.Ф. «Электротехника и электроника», М, Форум, 2011.</w:t>
      </w:r>
    </w:p>
    <w:p w:rsidR="004758D9" w:rsidRPr="004758D9" w:rsidRDefault="004758D9" w:rsidP="004758D9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jc w:val="both"/>
        <w:rPr>
          <w:bCs/>
          <w:sz w:val="28"/>
        </w:rPr>
      </w:pPr>
      <w:r w:rsidRPr="004758D9">
        <w:rPr>
          <w:bCs/>
          <w:sz w:val="28"/>
        </w:rPr>
        <w:t>Данилов И.А., Иванов П.М. «Дидактический материал по общей   электротехнике с основами электроники», М, «Академия»,2012.</w:t>
      </w:r>
    </w:p>
    <w:p w:rsidR="004758D9" w:rsidRPr="004758D9" w:rsidRDefault="004758D9" w:rsidP="004758D9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jc w:val="both"/>
        <w:rPr>
          <w:bCs/>
          <w:sz w:val="28"/>
        </w:rPr>
      </w:pPr>
      <w:r w:rsidRPr="004758D9">
        <w:rPr>
          <w:bCs/>
          <w:sz w:val="28"/>
        </w:rPr>
        <w:t>Музин Ю.М. «Виртуальная электротехника», С-Пб, «Питер»,2014.</w:t>
      </w:r>
    </w:p>
    <w:p w:rsidR="004758D9" w:rsidRDefault="004758D9" w:rsidP="004758D9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jc w:val="both"/>
        <w:rPr>
          <w:bCs/>
          <w:sz w:val="28"/>
        </w:rPr>
      </w:pPr>
      <w:r w:rsidRPr="004758D9">
        <w:rPr>
          <w:bCs/>
          <w:sz w:val="28"/>
        </w:rPr>
        <w:t>Дубина А.Г., Орлова С.С. «MS</w:t>
      </w:r>
      <w:r w:rsidRPr="004758D9">
        <w:rPr>
          <w:bCs/>
          <w:sz w:val="28"/>
          <w:lang w:val="en-US"/>
        </w:rPr>
        <w:t>Excel</w:t>
      </w:r>
      <w:r w:rsidRPr="004758D9">
        <w:rPr>
          <w:bCs/>
          <w:sz w:val="28"/>
        </w:rPr>
        <w:t xml:space="preserve"> в электротехнике и электронике», С-Пб, «БХВ-Петербург»,2013.</w:t>
      </w:r>
    </w:p>
    <w:p w:rsidR="004758D9" w:rsidRPr="004758D9" w:rsidRDefault="004758D9" w:rsidP="004758D9">
      <w:pPr>
        <w:autoSpaceDE w:val="0"/>
        <w:autoSpaceDN w:val="0"/>
        <w:adjustRightInd w:val="0"/>
        <w:ind w:left="720"/>
        <w:jc w:val="both"/>
        <w:rPr>
          <w:bCs/>
          <w:sz w:val="28"/>
        </w:rPr>
      </w:pPr>
    </w:p>
    <w:p w:rsidR="004758D9" w:rsidRPr="004758D9" w:rsidRDefault="004758D9" w:rsidP="00475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</w:p>
    <w:p w:rsidR="004758D9" w:rsidRPr="004758D9" w:rsidRDefault="004758D9" w:rsidP="00475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  <w:r w:rsidRPr="004758D9">
        <w:rPr>
          <w:b/>
          <w:bCs/>
          <w:sz w:val="28"/>
          <w:lang w:val="en-US"/>
        </w:rPr>
        <w:lastRenderedPageBreak/>
        <w:t>Internet</w:t>
      </w:r>
      <w:r w:rsidRPr="004758D9">
        <w:rPr>
          <w:b/>
          <w:bCs/>
          <w:sz w:val="28"/>
        </w:rPr>
        <w:t>-ресурсы</w:t>
      </w:r>
    </w:p>
    <w:p w:rsidR="004758D9" w:rsidRPr="004758D9" w:rsidRDefault="004758D9" w:rsidP="004758D9">
      <w:pPr>
        <w:pStyle w:val="af4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4758D9">
        <w:rPr>
          <w:rFonts w:ascii="Times New Roman" w:hAnsi="Times New Roman"/>
          <w:sz w:val="28"/>
          <w:szCs w:val="24"/>
        </w:rPr>
        <w:t xml:space="preserve">Федеральный центр информационно-образовательных ресурсов. [Электронный ресурс]. Режим доступа: http://fcior.edu.ru, свободный. </w:t>
      </w:r>
    </w:p>
    <w:p w:rsidR="004758D9" w:rsidRPr="004758D9" w:rsidRDefault="004758D9" w:rsidP="004758D9">
      <w:pPr>
        <w:pStyle w:val="af4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4758D9">
        <w:rPr>
          <w:rFonts w:ascii="Times New Roman" w:hAnsi="Times New Roman"/>
          <w:sz w:val="28"/>
          <w:szCs w:val="24"/>
        </w:rPr>
        <w:t xml:space="preserve">Бесплатная электронная библиотека онлайн «Единое окно к образовательным ресурсам». [Электронный ресурс]. Режим доступа: http://window.edu.ru, свободный. </w:t>
      </w:r>
    </w:p>
    <w:p w:rsidR="004758D9" w:rsidRPr="004758D9" w:rsidRDefault="004758D9" w:rsidP="004758D9">
      <w:pPr>
        <w:pStyle w:val="af4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4758D9">
        <w:rPr>
          <w:rFonts w:ascii="Times New Roman" w:hAnsi="Times New Roman"/>
          <w:sz w:val="28"/>
          <w:szCs w:val="24"/>
        </w:rPr>
        <w:t xml:space="preserve">Естественно-научный образовательный портал. [Электронный ресурс]. Режим доступа: http://ktf.krk.ru/courses/foet//, свободный. </w:t>
      </w:r>
    </w:p>
    <w:p w:rsidR="004758D9" w:rsidRPr="004758D9" w:rsidRDefault="004758D9" w:rsidP="004758D9">
      <w:pPr>
        <w:pStyle w:val="af4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4758D9">
        <w:rPr>
          <w:rFonts w:ascii="Times New Roman" w:hAnsi="Times New Roman"/>
          <w:sz w:val="28"/>
          <w:szCs w:val="24"/>
        </w:rPr>
        <w:t xml:space="preserve">Мультимедийный курс по электротехнике и основам электроники. [Электронный ресурс]. Режим доступа: http://www.eltray.com, свободный. </w:t>
      </w:r>
    </w:p>
    <w:p w:rsidR="004758D9" w:rsidRPr="004758D9" w:rsidRDefault="004758D9" w:rsidP="004758D9">
      <w:pPr>
        <w:pStyle w:val="af4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4758D9">
        <w:rPr>
          <w:rFonts w:ascii="Times New Roman" w:hAnsi="Times New Roman"/>
          <w:sz w:val="28"/>
          <w:szCs w:val="24"/>
        </w:rPr>
        <w:t xml:space="preserve">Российский общеобразовательный портал. [Электронный ресурс]. Режим доступа: http://www.experiment.edu.ru, свободный. </w:t>
      </w:r>
    </w:p>
    <w:p w:rsidR="004758D9" w:rsidRPr="004758D9" w:rsidRDefault="004758D9" w:rsidP="004758D9">
      <w:pPr>
        <w:pStyle w:val="af4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4758D9">
        <w:rPr>
          <w:rFonts w:ascii="Times New Roman" w:hAnsi="Times New Roman"/>
          <w:sz w:val="28"/>
          <w:szCs w:val="24"/>
        </w:rPr>
        <w:t xml:space="preserve">Теоретические основы электроники и схемотехники. [Электронный ресурс]. Режим доступа: http://www.toe.stf.mrsu.ru, свободный. </w:t>
      </w:r>
    </w:p>
    <w:p w:rsidR="004758D9" w:rsidRPr="004758D9" w:rsidRDefault="004758D9" w:rsidP="004758D9">
      <w:pPr>
        <w:pStyle w:val="af4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4758D9">
        <w:rPr>
          <w:rFonts w:ascii="Times New Roman" w:hAnsi="Times New Roman"/>
          <w:sz w:val="28"/>
          <w:szCs w:val="24"/>
        </w:rPr>
        <w:t xml:space="preserve">Школа электрика. Образовательный сайт по электротехнике. [Электронный ресурс]. Режим доступа: http:// http://electricalschool.info, свободный. </w:t>
      </w:r>
    </w:p>
    <w:p w:rsidR="004758D9" w:rsidRPr="004758D9" w:rsidRDefault="004758D9" w:rsidP="004758D9">
      <w:pPr>
        <w:pStyle w:val="af4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4758D9">
        <w:rPr>
          <w:rFonts w:ascii="Times New Roman" w:hAnsi="Times New Roman"/>
          <w:sz w:val="28"/>
          <w:szCs w:val="24"/>
        </w:rPr>
        <w:t xml:space="preserve">Мультимедийный курс «В мир электричества как в первый раз». [Электронный ресурс]. Режим доступа: http://www.eltray.com, свободный. </w:t>
      </w:r>
    </w:p>
    <w:p w:rsidR="004758D9" w:rsidRPr="004758D9" w:rsidRDefault="004758D9" w:rsidP="004758D9">
      <w:pPr>
        <w:pStyle w:val="af4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8"/>
          <w:szCs w:val="24"/>
        </w:rPr>
      </w:pPr>
      <w:r w:rsidRPr="004758D9">
        <w:rPr>
          <w:rFonts w:ascii="Times New Roman" w:hAnsi="Times New Roman"/>
          <w:sz w:val="28"/>
          <w:szCs w:val="24"/>
        </w:rPr>
        <w:t>Электротехнический информационный центр. [Электронный ресурс]. Режим доступа: http://www.electrocentr.info, свободный.</w:t>
      </w:r>
    </w:p>
    <w:p w:rsidR="00474431" w:rsidRPr="00474431" w:rsidRDefault="00474431" w:rsidP="00474431">
      <w:pPr>
        <w:autoSpaceDE w:val="0"/>
        <w:autoSpaceDN w:val="0"/>
        <w:adjustRightInd w:val="0"/>
        <w:ind w:left="180"/>
        <w:jc w:val="both"/>
        <w:rPr>
          <w:rFonts w:eastAsia="TimesNewRomanPSMT"/>
          <w:sz w:val="28"/>
          <w:szCs w:val="28"/>
        </w:rPr>
      </w:pPr>
    </w:p>
    <w:p w:rsidR="00FF6AC7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5D342B" w:rsidRPr="00A20A8B" w:rsidRDefault="005D342B" w:rsidP="001810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>освоения Дисциплины</w:t>
      </w:r>
    </w:p>
    <w:p w:rsidR="00474D80" w:rsidRDefault="00474D80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r w:rsidR="00492935" w:rsidRPr="00A20A8B">
        <w:rPr>
          <w:sz w:val="28"/>
          <w:szCs w:val="28"/>
        </w:rPr>
        <w:t xml:space="preserve">обучающимися </w:t>
      </w:r>
      <w:r w:rsidRPr="00A20A8B">
        <w:rPr>
          <w:sz w:val="28"/>
          <w:szCs w:val="28"/>
        </w:rPr>
        <w:t>индивидуальных заданий.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002"/>
      </w:tblGrid>
      <w:tr w:rsidR="00FF6AC7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B9050D" w:rsidRDefault="00FF6AC7" w:rsidP="00FF6AC7">
            <w:pPr>
              <w:jc w:val="center"/>
              <w:rPr>
                <w:b/>
                <w:bCs/>
              </w:rPr>
            </w:pPr>
            <w:r w:rsidRPr="00B9050D">
              <w:rPr>
                <w:b/>
                <w:bCs/>
              </w:rPr>
              <w:t xml:space="preserve">Результаты </w:t>
            </w:r>
            <w:r w:rsidR="00DF0403" w:rsidRPr="00B9050D">
              <w:rPr>
                <w:b/>
                <w:bCs/>
              </w:rPr>
              <w:t>обучения</w:t>
            </w:r>
          </w:p>
          <w:p w:rsidR="00FF6AC7" w:rsidRPr="00B9050D" w:rsidRDefault="00FF6AC7" w:rsidP="00DF0403">
            <w:pPr>
              <w:jc w:val="center"/>
              <w:rPr>
                <w:b/>
                <w:bCs/>
              </w:rPr>
            </w:pPr>
            <w:r w:rsidRPr="00B9050D">
              <w:rPr>
                <w:b/>
                <w:bCs/>
              </w:rPr>
              <w:t>(освоенные умения</w:t>
            </w:r>
            <w:r w:rsidR="005D342B" w:rsidRPr="00B9050D">
              <w:rPr>
                <w:b/>
                <w:bCs/>
              </w:rPr>
              <w:t>, усвоенные знания</w:t>
            </w:r>
            <w:r w:rsidRPr="00B9050D">
              <w:rPr>
                <w:b/>
                <w:bCs/>
              </w:rPr>
              <w:t>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32759B" w:rsidRDefault="00F4731F" w:rsidP="00FF6AC7">
            <w:pPr>
              <w:jc w:val="center"/>
              <w:rPr>
                <w:b/>
                <w:bCs/>
              </w:rPr>
            </w:pPr>
            <w:r w:rsidRPr="0032759B">
              <w:rPr>
                <w:b/>
              </w:rPr>
              <w:t>Формы</w:t>
            </w:r>
            <w:r w:rsidR="00FF6AC7" w:rsidRPr="0032759B">
              <w:rPr>
                <w:b/>
              </w:rPr>
              <w:t xml:space="preserve"> и метод</w:t>
            </w:r>
            <w:r w:rsidR="00F02DDE" w:rsidRPr="0032759B">
              <w:rPr>
                <w:b/>
              </w:rPr>
              <w:t>ы</w:t>
            </w:r>
            <w:r w:rsidR="00FF6AC7" w:rsidRPr="0032759B">
              <w:rPr>
                <w:b/>
              </w:rPr>
              <w:t xml:space="preserve"> </w:t>
            </w:r>
            <w:r w:rsidR="00CC1CCC" w:rsidRPr="0032759B">
              <w:rPr>
                <w:b/>
              </w:rPr>
              <w:t xml:space="preserve">контроля и </w:t>
            </w:r>
            <w:r w:rsidR="00FF6AC7" w:rsidRPr="0032759B">
              <w:rPr>
                <w:b/>
              </w:rPr>
              <w:t>оценки</w:t>
            </w:r>
            <w:r w:rsidR="003C5AF2" w:rsidRPr="0032759B">
              <w:rPr>
                <w:b/>
              </w:rPr>
              <w:t xml:space="preserve"> результатов обучения</w:t>
            </w:r>
            <w:r w:rsidR="00FF6AC7" w:rsidRPr="0032759B">
              <w:rPr>
                <w:b/>
              </w:rPr>
              <w:t xml:space="preserve"> </w:t>
            </w:r>
          </w:p>
        </w:tc>
      </w:tr>
      <w:tr w:rsidR="003050FD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FD" w:rsidRPr="00B9050D" w:rsidRDefault="003050FD" w:rsidP="00164DD0">
            <w:pPr>
              <w:jc w:val="both"/>
              <w:rPr>
                <w:bCs/>
                <w:i/>
              </w:rPr>
            </w:pPr>
            <w:r w:rsidRPr="00B9050D">
              <w:rPr>
                <w:bCs/>
                <w:i/>
              </w:rPr>
              <w:t>Умения: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FD" w:rsidRPr="0032759B" w:rsidRDefault="003050FD" w:rsidP="00FF6AC7">
            <w:pPr>
              <w:jc w:val="both"/>
              <w:rPr>
                <w:bCs/>
                <w:i/>
              </w:rPr>
            </w:pPr>
          </w:p>
        </w:tc>
      </w:tr>
      <w:tr w:rsidR="00630C15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B9050D" w:rsidRDefault="00630C15" w:rsidP="003050FD">
            <w:pPr>
              <w:rPr>
                <w:bCs/>
                <w:i/>
              </w:rPr>
            </w:pPr>
            <w:r w:rsidRPr="00B9050D">
              <w:t>определять параметры полупроводниковых приборов и элементов системотехники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32759B" w:rsidRDefault="00630C15" w:rsidP="00EA6D74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оценка защиты лабораторн</w:t>
            </w:r>
            <w:r w:rsidR="00EA6D74">
              <w:rPr>
                <w:bCs/>
                <w:i/>
              </w:rPr>
              <w:t>ых</w:t>
            </w:r>
            <w:r w:rsidRPr="0032759B">
              <w:rPr>
                <w:bCs/>
                <w:i/>
              </w:rPr>
              <w:t xml:space="preserve"> работ</w:t>
            </w:r>
            <w:r w:rsidR="004D7E52" w:rsidRPr="0032759B">
              <w:rPr>
                <w:bCs/>
                <w:i/>
              </w:rPr>
              <w:t xml:space="preserve"> по тем</w:t>
            </w:r>
            <w:r w:rsidR="0093792D" w:rsidRPr="0032759B">
              <w:rPr>
                <w:bCs/>
                <w:i/>
              </w:rPr>
              <w:t>ам 1-4</w:t>
            </w:r>
          </w:p>
        </w:tc>
      </w:tr>
      <w:tr w:rsidR="00630C15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B9050D" w:rsidRDefault="00630C15" w:rsidP="00FF6AC7">
            <w:pPr>
              <w:jc w:val="both"/>
              <w:rPr>
                <w:bCs/>
                <w:i/>
              </w:rPr>
            </w:pPr>
            <w:r w:rsidRPr="00B9050D">
              <w:rPr>
                <w:bCs/>
                <w:i/>
              </w:rPr>
              <w:t>Знания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32759B" w:rsidRDefault="00630C15" w:rsidP="00FF6AC7">
            <w:pPr>
              <w:jc w:val="both"/>
              <w:rPr>
                <w:bCs/>
                <w:i/>
              </w:rPr>
            </w:pPr>
          </w:p>
        </w:tc>
      </w:tr>
      <w:tr w:rsidR="00630C15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B9050D" w:rsidRDefault="00630C15" w:rsidP="003050FD">
            <w:pPr>
              <w:rPr>
                <w:bCs/>
                <w:i/>
              </w:rPr>
            </w:pPr>
            <w:r w:rsidRPr="00B9050D">
              <w:t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32759B" w:rsidRDefault="00630C15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устный фронтальный опрос</w:t>
            </w:r>
          </w:p>
          <w:p w:rsidR="0093792D" w:rsidRPr="0032759B" w:rsidRDefault="00630C15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индивидуальный опрос по карточкам</w:t>
            </w:r>
            <w:r w:rsidR="0093792D" w:rsidRPr="0032759B">
              <w:rPr>
                <w:bCs/>
                <w:i/>
              </w:rPr>
              <w:t>;</w:t>
            </w:r>
          </w:p>
          <w:p w:rsidR="0093792D" w:rsidRPr="0032759B" w:rsidRDefault="0093792D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 xml:space="preserve">оценка защиты лабораторной работы по теме 1. </w:t>
            </w:r>
          </w:p>
          <w:p w:rsidR="00630C15" w:rsidRPr="0032759B" w:rsidRDefault="0093792D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контрольная работа</w:t>
            </w:r>
          </w:p>
        </w:tc>
      </w:tr>
      <w:tr w:rsidR="00630C15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B9050D" w:rsidRDefault="00630C15" w:rsidP="003050FD">
            <w:pPr>
              <w:rPr>
                <w:bCs/>
                <w:i/>
              </w:rPr>
            </w:pPr>
            <w:r w:rsidRPr="00B9050D">
              <w:t>общие сведения о распространении радиоволн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32759B" w:rsidRDefault="00630C15" w:rsidP="00474D80">
            <w:pPr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устный фронтальный опрос</w:t>
            </w:r>
          </w:p>
          <w:p w:rsidR="00630C15" w:rsidRPr="0032759B" w:rsidRDefault="00630C15" w:rsidP="00474D80">
            <w:pPr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индивидуальный опрос по карточкам</w:t>
            </w:r>
          </w:p>
        </w:tc>
      </w:tr>
      <w:tr w:rsidR="0093792D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2D" w:rsidRPr="00B9050D" w:rsidRDefault="0093792D" w:rsidP="003050FD">
            <w:pPr>
              <w:rPr>
                <w:bCs/>
                <w:i/>
              </w:rPr>
            </w:pPr>
            <w:r w:rsidRPr="00B9050D">
              <w:t>принцип распространения сигналов в линиях связи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2D" w:rsidRPr="0032759B" w:rsidRDefault="0093792D" w:rsidP="00474D80">
            <w:pPr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устный фронтальный опрос</w:t>
            </w:r>
          </w:p>
          <w:p w:rsidR="0093792D" w:rsidRPr="0032759B" w:rsidRDefault="0093792D" w:rsidP="00474D80">
            <w:pPr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индивидуальный опрос по карточкам</w:t>
            </w:r>
          </w:p>
        </w:tc>
      </w:tr>
      <w:tr w:rsidR="0093792D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2D" w:rsidRPr="00B9050D" w:rsidRDefault="0093792D" w:rsidP="003050FD">
            <w:pPr>
              <w:rPr>
                <w:bCs/>
                <w:i/>
              </w:rPr>
            </w:pPr>
            <w:r w:rsidRPr="00B9050D">
              <w:t>сведения о волоконно-оптических линиях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2D" w:rsidRPr="0032759B" w:rsidRDefault="0093792D" w:rsidP="00474D80">
            <w:pPr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устный фронтальный опрос</w:t>
            </w:r>
          </w:p>
          <w:p w:rsidR="0093792D" w:rsidRPr="0032759B" w:rsidRDefault="0093792D" w:rsidP="00474D80">
            <w:pPr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индивидуальный опрос по карточкам</w:t>
            </w:r>
          </w:p>
        </w:tc>
      </w:tr>
      <w:tr w:rsidR="0093792D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2D" w:rsidRPr="00B9050D" w:rsidRDefault="0093792D" w:rsidP="003050FD">
            <w:pPr>
              <w:rPr>
                <w:bCs/>
                <w:i/>
              </w:rPr>
            </w:pPr>
            <w:r w:rsidRPr="00B9050D">
              <w:lastRenderedPageBreak/>
              <w:t>цифровые способы передачи информации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2D" w:rsidRPr="0032759B" w:rsidRDefault="0093792D" w:rsidP="00474D80">
            <w:pPr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устный фронтальный опрос</w:t>
            </w:r>
          </w:p>
          <w:p w:rsidR="0093792D" w:rsidRPr="0032759B" w:rsidRDefault="0093792D" w:rsidP="00474D80">
            <w:pPr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индивидуальный опрос по карточкам</w:t>
            </w:r>
          </w:p>
        </w:tc>
      </w:tr>
      <w:tr w:rsidR="0093792D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2D" w:rsidRPr="00B9050D" w:rsidRDefault="0093792D" w:rsidP="003050FD">
            <w:pPr>
              <w:rPr>
                <w:bCs/>
                <w:i/>
              </w:rPr>
            </w:pPr>
            <w:r w:rsidRPr="00B9050D">
              <w:t>общие сведения об элементной базе схемотехники (резисторы, конденсаторы, диоды, транзисторы, микросхемы, элементы оптоэлектроники)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2D" w:rsidRPr="0032759B" w:rsidRDefault="0093792D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устный фронтальный опрос</w:t>
            </w:r>
          </w:p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индивидуальный опрос по карточкам</w:t>
            </w:r>
          </w:p>
          <w:p w:rsidR="0093792D" w:rsidRPr="0032759B" w:rsidRDefault="0093792D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оценка защиты лабораторной работы по теме 3.</w:t>
            </w:r>
          </w:p>
        </w:tc>
      </w:tr>
      <w:tr w:rsidR="0093792D" w:rsidRPr="00B9050D" w:rsidTr="00474D80">
        <w:trPr>
          <w:trHeight w:val="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2D" w:rsidRPr="00B9050D" w:rsidRDefault="0093792D" w:rsidP="003050FD">
            <w:pPr>
              <w:rPr>
                <w:bCs/>
                <w:i/>
              </w:rPr>
            </w:pPr>
            <w:r w:rsidRPr="00B9050D">
              <w:t>логические элементы и логическое проектирование в базисах микросхем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2D" w:rsidRPr="0032759B" w:rsidRDefault="0093792D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индивидуальный опрос по карточкам</w:t>
            </w:r>
          </w:p>
          <w:p w:rsidR="0093792D" w:rsidRPr="0032759B" w:rsidRDefault="0093792D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 xml:space="preserve"> </w:t>
            </w:r>
            <w:r w:rsidR="0032759B" w:rsidRPr="0032759B">
              <w:rPr>
                <w:bCs/>
                <w:i/>
              </w:rPr>
              <w:t>устный фронтальный опрос</w:t>
            </w:r>
          </w:p>
          <w:p w:rsidR="0093792D" w:rsidRPr="0032759B" w:rsidRDefault="0093792D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оценка защиты лабораторной работы по теме</w:t>
            </w:r>
            <w:r w:rsidR="0032759B" w:rsidRPr="0032759B">
              <w:rPr>
                <w:bCs/>
                <w:i/>
              </w:rPr>
              <w:t xml:space="preserve"> 4</w:t>
            </w:r>
            <w:r w:rsidRPr="0032759B">
              <w:rPr>
                <w:bCs/>
                <w:i/>
              </w:rPr>
              <w:t>;</w:t>
            </w:r>
          </w:p>
          <w:p w:rsidR="0093792D" w:rsidRPr="0032759B" w:rsidRDefault="0093792D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контрольная работа</w:t>
            </w:r>
          </w:p>
        </w:tc>
      </w:tr>
      <w:tr w:rsidR="0032759B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9B" w:rsidRPr="00B9050D" w:rsidRDefault="0032759B" w:rsidP="003050FD">
            <w:pPr>
              <w:rPr>
                <w:bCs/>
                <w:i/>
              </w:rPr>
            </w:pPr>
            <w:r w:rsidRPr="00B9050D">
              <w:t>функциональные узлы (дешифраторы, шифраторы, мультиплексоры, демультиплексоры, цифровые компараторы, сумматоры, триггеры, регистры, счетчики)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индивидуальный опрос по карточкам</w:t>
            </w:r>
          </w:p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 xml:space="preserve"> устный фронтальный опрос</w:t>
            </w:r>
          </w:p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оценка защиты лабораторной работы по теме 4;</w:t>
            </w:r>
          </w:p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контрольная работа</w:t>
            </w:r>
          </w:p>
        </w:tc>
      </w:tr>
      <w:tr w:rsidR="0032759B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9B" w:rsidRPr="00B9050D" w:rsidRDefault="0032759B" w:rsidP="003050FD">
            <w:pPr>
              <w:rPr>
                <w:bCs/>
                <w:i/>
              </w:rPr>
            </w:pPr>
            <w:r w:rsidRPr="00B9050D">
              <w:t>запоминающие устройства на основе БИС/СБИС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индивидуальный опрос по карточкам</w:t>
            </w:r>
          </w:p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 xml:space="preserve"> устный фронтальный опрос</w:t>
            </w:r>
          </w:p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оценка защиты лабораторной работы по теме 4;</w:t>
            </w:r>
          </w:p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контрольная работа</w:t>
            </w:r>
          </w:p>
        </w:tc>
      </w:tr>
      <w:tr w:rsidR="0032759B" w:rsidRPr="00B9050D" w:rsidTr="00474D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9B" w:rsidRPr="00B9050D" w:rsidRDefault="0032759B" w:rsidP="003050FD">
            <w:pPr>
              <w:rPr>
                <w:bCs/>
                <w:i/>
              </w:rPr>
            </w:pPr>
            <w:r w:rsidRPr="00B9050D">
              <w:t>цифро-аналоговые и аналого-цифровые преобразователи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индивидуальный опрос по карточкам</w:t>
            </w:r>
          </w:p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 xml:space="preserve"> устный фронтальный опрос</w:t>
            </w:r>
          </w:p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оценка защиты лабораторной работы по теме 4;</w:t>
            </w:r>
          </w:p>
          <w:p w:rsidR="0032759B" w:rsidRPr="0032759B" w:rsidRDefault="0032759B" w:rsidP="00807C9A">
            <w:pPr>
              <w:numPr>
                <w:ilvl w:val="0"/>
                <w:numId w:val="9"/>
              </w:numPr>
              <w:ind w:left="317" w:hanging="283"/>
              <w:jc w:val="both"/>
              <w:rPr>
                <w:bCs/>
                <w:i/>
              </w:rPr>
            </w:pPr>
            <w:r w:rsidRPr="0032759B">
              <w:rPr>
                <w:bCs/>
                <w:i/>
              </w:rPr>
              <w:t>контрольная работа</w:t>
            </w:r>
          </w:p>
        </w:tc>
      </w:tr>
    </w:tbl>
    <w:p w:rsidR="00807C9A" w:rsidRDefault="00807C9A" w:rsidP="00807C9A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807C9A" w:rsidRDefault="00807C9A" w:rsidP="00807C9A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807C9A" w:rsidRDefault="00807C9A" w:rsidP="00807C9A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807C9A" w:rsidRDefault="00807C9A" w:rsidP="00807C9A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807C9A" w:rsidRPr="005C1794" w:rsidRDefault="00807C9A" w:rsidP="00807C9A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73FC5" w:rsidRPr="00A20A8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973FC5" w:rsidRPr="00A20A8B" w:rsidSect="00807C9A">
      <w:pgSz w:w="11906" w:h="16838"/>
      <w:pgMar w:top="1134" w:right="680" w:bottom="1134" w:left="102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AF" w:rsidRDefault="00646BAF">
      <w:r>
        <w:separator/>
      </w:r>
    </w:p>
  </w:endnote>
  <w:endnote w:type="continuationSeparator" w:id="1">
    <w:p w:rsidR="00646BAF" w:rsidRDefault="0064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1F" w:rsidRDefault="00E663FA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6E1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6E1F" w:rsidRDefault="00526E1F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1F" w:rsidRPr="00FA27FB" w:rsidRDefault="00E663FA" w:rsidP="0006135B">
    <w:pPr>
      <w:pStyle w:val="af"/>
      <w:framePr w:wrap="around" w:vAnchor="text" w:hAnchor="margin" w:xAlign="right" w:y="1"/>
      <w:rPr>
        <w:rStyle w:val="af1"/>
        <w:sz w:val="20"/>
        <w:szCs w:val="20"/>
      </w:rPr>
    </w:pPr>
    <w:r w:rsidRPr="00FA27FB">
      <w:rPr>
        <w:rStyle w:val="af1"/>
        <w:sz w:val="20"/>
        <w:szCs w:val="20"/>
      </w:rPr>
      <w:fldChar w:fldCharType="begin"/>
    </w:r>
    <w:r w:rsidR="00526E1F" w:rsidRPr="00FA27FB">
      <w:rPr>
        <w:rStyle w:val="af1"/>
        <w:sz w:val="20"/>
        <w:szCs w:val="20"/>
      </w:rPr>
      <w:instrText xml:space="preserve">PAGE  </w:instrText>
    </w:r>
    <w:r w:rsidRPr="00FA27FB">
      <w:rPr>
        <w:rStyle w:val="af1"/>
        <w:sz w:val="20"/>
        <w:szCs w:val="20"/>
      </w:rPr>
      <w:fldChar w:fldCharType="separate"/>
    </w:r>
    <w:r w:rsidR="00C5583A">
      <w:rPr>
        <w:rStyle w:val="af1"/>
        <w:noProof/>
        <w:sz w:val="20"/>
        <w:szCs w:val="20"/>
      </w:rPr>
      <w:t>1</w:t>
    </w:r>
    <w:r w:rsidRPr="00FA27FB">
      <w:rPr>
        <w:rStyle w:val="af1"/>
        <w:sz w:val="20"/>
        <w:szCs w:val="20"/>
      </w:rPr>
      <w:fldChar w:fldCharType="end"/>
    </w:r>
  </w:p>
  <w:p w:rsidR="00526E1F" w:rsidRDefault="00526E1F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AF" w:rsidRDefault="00646BAF">
      <w:r>
        <w:separator/>
      </w:r>
    </w:p>
  </w:footnote>
  <w:footnote w:type="continuationSeparator" w:id="1">
    <w:p w:rsidR="00646BAF" w:rsidRDefault="00646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967"/>
    <w:multiLevelType w:val="multilevel"/>
    <w:tmpl w:val="90B2951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1817349"/>
    <w:multiLevelType w:val="hybridMultilevel"/>
    <w:tmpl w:val="95A0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F0978A9"/>
    <w:multiLevelType w:val="hybridMultilevel"/>
    <w:tmpl w:val="8CE80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76223"/>
    <w:multiLevelType w:val="hybridMultilevel"/>
    <w:tmpl w:val="4A58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35149"/>
    <w:multiLevelType w:val="hybridMultilevel"/>
    <w:tmpl w:val="5D10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66713"/>
    <w:multiLevelType w:val="hybridMultilevel"/>
    <w:tmpl w:val="2D3C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7741A"/>
    <w:multiLevelType w:val="hybridMultilevel"/>
    <w:tmpl w:val="8F24E5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40402A"/>
    <w:multiLevelType w:val="hybridMultilevel"/>
    <w:tmpl w:val="387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76C62"/>
    <w:multiLevelType w:val="hybridMultilevel"/>
    <w:tmpl w:val="58CE623E"/>
    <w:lvl w:ilvl="0" w:tplc="24AEB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C6D731F"/>
    <w:multiLevelType w:val="hybridMultilevel"/>
    <w:tmpl w:val="733E9B9A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12DAA"/>
    <w:multiLevelType w:val="hybridMultilevel"/>
    <w:tmpl w:val="6CBE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50619"/>
    <w:multiLevelType w:val="hybridMultilevel"/>
    <w:tmpl w:val="4066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01717"/>
    <w:multiLevelType w:val="hybridMultilevel"/>
    <w:tmpl w:val="27D2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80B64"/>
    <w:multiLevelType w:val="hybridMultilevel"/>
    <w:tmpl w:val="6BC6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8016A"/>
    <w:multiLevelType w:val="hybridMultilevel"/>
    <w:tmpl w:val="C054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8481E"/>
    <w:multiLevelType w:val="hybridMultilevel"/>
    <w:tmpl w:val="B24A668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2"/>
  </w:num>
  <w:num w:numId="5">
    <w:abstractNumId w:val="12"/>
  </w:num>
  <w:num w:numId="6">
    <w:abstractNumId w:val="1"/>
  </w:num>
  <w:num w:numId="7">
    <w:abstractNumId w:val="11"/>
  </w:num>
  <w:num w:numId="8">
    <w:abstractNumId w:val="19"/>
  </w:num>
  <w:num w:numId="9">
    <w:abstractNumId w:val="23"/>
  </w:num>
  <w:num w:numId="10">
    <w:abstractNumId w:val="22"/>
  </w:num>
  <w:num w:numId="11">
    <w:abstractNumId w:val="21"/>
  </w:num>
  <w:num w:numId="12">
    <w:abstractNumId w:val="7"/>
  </w:num>
  <w:num w:numId="13">
    <w:abstractNumId w:val="17"/>
  </w:num>
  <w:num w:numId="14">
    <w:abstractNumId w:val="14"/>
  </w:num>
  <w:num w:numId="15">
    <w:abstractNumId w:val="9"/>
  </w:num>
  <w:num w:numId="16">
    <w:abstractNumId w:val="18"/>
  </w:num>
  <w:num w:numId="17">
    <w:abstractNumId w:val="0"/>
  </w:num>
  <w:num w:numId="18">
    <w:abstractNumId w:val="15"/>
  </w:num>
  <w:num w:numId="19">
    <w:abstractNumId w:val="5"/>
  </w:num>
  <w:num w:numId="20">
    <w:abstractNumId w:val="16"/>
  </w:num>
  <w:num w:numId="21">
    <w:abstractNumId w:val="13"/>
  </w:num>
  <w:num w:numId="22">
    <w:abstractNumId w:val="20"/>
  </w:num>
  <w:num w:numId="23">
    <w:abstractNumId w:val="10"/>
  </w:num>
  <w:num w:numId="24">
    <w:abstractNumId w:val="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4734"/>
    <w:rsid w:val="000075DF"/>
    <w:rsid w:val="00010B1D"/>
    <w:rsid w:val="00013A54"/>
    <w:rsid w:val="00023C21"/>
    <w:rsid w:val="00030102"/>
    <w:rsid w:val="00033BD9"/>
    <w:rsid w:val="00040E09"/>
    <w:rsid w:val="000473FC"/>
    <w:rsid w:val="0004786A"/>
    <w:rsid w:val="00060370"/>
    <w:rsid w:val="0006135B"/>
    <w:rsid w:val="000649A6"/>
    <w:rsid w:val="00064D79"/>
    <w:rsid w:val="00066037"/>
    <w:rsid w:val="00071F84"/>
    <w:rsid w:val="00074CF0"/>
    <w:rsid w:val="00077E6E"/>
    <w:rsid w:val="000813D3"/>
    <w:rsid w:val="0008227C"/>
    <w:rsid w:val="0008446C"/>
    <w:rsid w:val="00087551"/>
    <w:rsid w:val="000948D6"/>
    <w:rsid w:val="000A28F1"/>
    <w:rsid w:val="000B19A8"/>
    <w:rsid w:val="000D16F6"/>
    <w:rsid w:val="000D5CDF"/>
    <w:rsid w:val="000D759A"/>
    <w:rsid w:val="000E0275"/>
    <w:rsid w:val="000E3F39"/>
    <w:rsid w:val="000E6968"/>
    <w:rsid w:val="000F370D"/>
    <w:rsid w:val="000F4672"/>
    <w:rsid w:val="000F74B1"/>
    <w:rsid w:val="00105BB9"/>
    <w:rsid w:val="00106480"/>
    <w:rsid w:val="0011375E"/>
    <w:rsid w:val="001311DD"/>
    <w:rsid w:val="001405B2"/>
    <w:rsid w:val="00144817"/>
    <w:rsid w:val="0014522E"/>
    <w:rsid w:val="00150C47"/>
    <w:rsid w:val="00164DD0"/>
    <w:rsid w:val="00172693"/>
    <w:rsid w:val="001804CB"/>
    <w:rsid w:val="00181045"/>
    <w:rsid w:val="00184B1D"/>
    <w:rsid w:val="0018573C"/>
    <w:rsid w:val="00185914"/>
    <w:rsid w:val="00186EA0"/>
    <w:rsid w:val="001903B3"/>
    <w:rsid w:val="00192C24"/>
    <w:rsid w:val="001A14F3"/>
    <w:rsid w:val="001B128A"/>
    <w:rsid w:val="001B26F1"/>
    <w:rsid w:val="001B40C3"/>
    <w:rsid w:val="001B54CC"/>
    <w:rsid w:val="001D0E7B"/>
    <w:rsid w:val="001D2214"/>
    <w:rsid w:val="001D45B1"/>
    <w:rsid w:val="001E06DE"/>
    <w:rsid w:val="001E5140"/>
    <w:rsid w:val="001E7128"/>
    <w:rsid w:val="00203DF7"/>
    <w:rsid w:val="00206C48"/>
    <w:rsid w:val="00211E37"/>
    <w:rsid w:val="00220E9B"/>
    <w:rsid w:val="00240B2B"/>
    <w:rsid w:val="002553F8"/>
    <w:rsid w:val="002560EA"/>
    <w:rsid w:val="00257A26"/>
    <w:rsid w:val="00260AAC"/>
    <w:rsid w:val="002633B9"/>
    <w:rsid w:val="00265AFD"/>
    <w:rsid w:val="002830A1"/>
    <w:rsid w:val="00291F32"/>
    <w:rsid w:val="002A6AFD"/>
    <w:rsid w:val="002B4C5E"/>
    <w:rsid w:val="002C5116"/>
    <w:rsid w:val="002C7173"/>
    <w:rsid w:val="002D0793"/>
    <w:rsid w:val="002D2996"/>
    <w:rsid w:val="002D3199"/>
    <w:rsid w:val="002D7F2B"/>
    <w:rsid w:val="002E324E"/>
    <w:rsid w:val="002F118B"/>
    <w:rsid w:val="003029BA"/>
    <w:rsid w:val="003050FD"/>
    <w:rsid w:val="0032759B"/>
    <w:rsid w:val="003275AB"/>
    <w:rsid w:val="003362BC"/>
    <w:rsid w:val="003509A1"/>
    <w:rsid w:val="003606E7"/>
    <w:rsid w:val="00361C74"/>
    <w:rsid w:val="003648A6"/>
    <w:rsid w:val="0036778F"/>
    <w:rsid w:val="00371C3A"/>
    <w:rsid w:val="003806FE"/>
    <w:rsid w:val="003846FF"/>
    <w:rsid w:val="003864EE"/>
    <w:rsid w:val="00393435"/>
    <w:rsid w:val="00395AAD"/>
    <w:rsid w:val="003B2B6F"/>
    <w:rsid w:val="003B4EDB"/>
    <w:rsid w:val="003C5AF2"/>
    <w:rsid w:val="003D341E"/>
    <w:rsid w:val="003D63ED"/>
    <w:rsid w:val="003D69CC"/>
    <w:rsid w:val="003E0FBC"/>
    <w:rsid w:val="00404874"/>
    <w:rsid w:val="00413F18"/>
    <w:rsid w:val="00414523"/>
    <w:rsid w:val="0042381A"/>
    <w:rsid w:val="00440E26"/>
    <w:rsid w:val="00442AB5"/>
    <w:rsid w:val="00451CDA"/>
    <w:rsid w:val="00463EFB"/>
    <w:rsid w:val="00470413"/>
    <w:rsid w:val="00474431"/>
    <w:rsid w:val="00474D80"/>
    <w:rsid w:val="004758D9"/>
    <w:rsid w:val="004759F0"/>
    <w:rsid w:val="00476FC2"/>
    <w:rsid w:val="00480D6F"/>
    <w:rsid w:val="0048432D"/>
    <w:rsid w:val="00492935"/>
    <w:rsid w:val="00492BE6"/>
    <w:rsid w:val="0049646A"/>
    <w:rsid w:val="00497D23"/>
    <w:rsid w:val="004A0098"/>
    <w:rsid w:val="004A1296"/>
    <w:rsid w:val="004B37D3"/>
    <w:rsid w:val="004B5D49"/>
    <w:rsid w:val="004C3D21"/>
    <w:rsid w:val="004C5780"/>
    <w:rsid w:val="004C79A1"/>
    <w:rsid w:val="004C7E46"/>
    <w:rsid w:val="004D4F1C"/>
    <w:rsid w:val="004D7E52"/>
    <w:rsid w:val="004E2076"/>
    <w:rsid w:val="004F2E5A"/>
    <w:rsid w:val="004F5273"/>
    <w:rsid w:val="004F69AC"/>
    <w:rsid w:val="005040D8"/>
    <w:rsid w:val="00512333"/>
    <w:rsid w:val="00513113"/>
    <w:rsid w:val="00517429"/>
    <w:rsid w:val="00522F17"/>
    <w:rsid w:val="00523263"/>
    <w:rsid w:val="00526E1F"/>
    <w:rsid w:val="00531020"/>
    <w:rsid w:val="00535358"/>
    <w:rsid w:val="0055052B"/>
    <w:rsid w:val="005565E0"/>
    <w:rsid w:val="00561C69"/>
    <w:rsid w:val="0058449B"/>
    <w:rsid w:val="00586B54"/>
    <w:rsid w:val="0059554C"/>
    <w:rsid w:val="005A6D17"/>
    <w:rsid w:val="005B5F6C"/>
    <w:rsid w:val="005B643A"/>
    <w:rsid w:val="005C1794"/>
    <w:rsid w:val="005D09B7"/>
    <w:rsid w:val="005D342B"/>
    <w:rsid w:val="005E6053"/>
    <w:rsid w:val="005F7CB9"/>
    <w:rsid w:val="006020F1"/>
    <w:rsid w:val="0061330B"/>
    <w:rsid w:val="00614473"/>
    <w:rsid w:val="00620B55"/>
    <w:rsid w:val="00620DBD"/>
    <w:rsid w:val="00621D35"/>
    <w:rsid w:val="00624272"/>
    <w:rsid w:val="006254FB"/>
    <w:rsid w:val="00627E4F"/>
    <w:rsid w:val="00630C15"/>
    <w:rsid w:val="006320D4"/>
    <w:rsid w:val="006443B9"/>
    <w:rsid w:val="00646BAF"/>
    <w:rsid w:val="00656B3B"/>
    <w:rsid w:val="006662C9"/>
    <w:rsid w:val="00673062"/>
    <w:rsid w:val="0067409E"/>
    <w:rsid w:val="00674BEE"/>
    <w:rsid w:val="00674E5B"/>
    <w:rsid w:val="00680E42"/>
    <w:rsid w:val="006937BD"/>
    <w:rsid w:val="006A3648"/>
    <w:rsid w:val="006A5323"/>
    <w:rsid w:val="006B60CC"/>
    <w:rsid w:val="006C25AE"/>
    <w:rsid w:val="006C2FD9"/>
    <w:rsid w:val="006C4B80"/>
    <w:rsid w:val="006C5F7E"/>
    <w:rsid w:val="006C745C"/>
    <w:rsid w:val="006D5471"/>
    <w:rsid w:val="006E58D4"/>
    <w:rsid w:val="006F0103"/>
    <w:rsid w:val="006F30E3"/>
    <w:rsid w:val="006F73C1"/>
    <w:rsid w:val="007041B2"/>
    <w:rsid w:val="007075A4"/>
    <w:rsid w:val="00712834"/>
    <w:rsid w:val="0071485A"/>
    <w:rsid w:val="00715B01"/>
    <w:rsid w:val="007228F1"/>
    <w:rsid w:val="00740009"/>
    <w:rsid w:val="00741514"/>
    <w:rsid w:val="00747972"/>
    <w:rsid w:val="00751351"/>
    <w:rsid w:val="00780509"/>
    <w:rsid w:val="00793311"/>
    <w:rsid w:val="00797AFD"/>
    <w:rsid w:val="007A1C8A"/>
    <w:rsid w:val="007A7067"/>
    <w:rsid w:val="007B38E2"/>
    <w:rsid w:val="007B579D"/>
    <w:rsid w:val="007B6FA7"/>
    <w:rsid w:val="007C0E89"/>
    <w:rsid w:val="007E2272"/>
    <w:rsid w:val="007E30AF"/>
    <w:rsid w:val="007E369F"/>
    <w:rsid w:val="007E42F1"/>
    <w:rsid w:val="007E587B"/>
    <w:rsid w:val="007F1673"/>
    <w:rsid w:val="00804BF0"/>
    <w:rsid w:val="00807C9A"/>
    <w:rsid w:val="00821F87"/>
    <w:rsid w:val="008414CC"/>
    <w:rsid w:val="008442B0"/>
    <w:rsid w:val="0089059E"/>
    <w:rsid w:val="008B3081"/>
    <w:rsid w:val="008B3467"/>
    <w:rsid w:val="008B417F"/>
    <w:rsid w:val="008B71A5"/>
    <w:rsid w:val="008D6392"/>
    <w:rsid w:val="008E165E"/>
    <w:rsid w:val="008E2112"/>
    <w:rsid w:val="008E4918"/>
    <w:rsid w:val="008F4989"/>
    <w:rsid w:val="008F57C1"/>
    <w:rsid w:val="009010E2"/>
    <w:rsid w:val="009032D3"/>
    <w:rsid w:val="00906FBA"/>
    <w:rsid w:val="00917851"/>
    <w:rsid w:val="009221F0"/>
    <w:rsid w:val="00923C4E"/>
    <w:rsid w:val="0093792D"/>
    <w:rsid w:val="0095155A"/>
    <w:rsid w:val="00952197"/>
    <w:rsid w:val="009560B9"/>
    <w:rsid w:val="00957766"/>
    <w:rsid w:val="00963770"/>
    <w:rsid w:val="00964095"/>
    <w:rsid w:val="00966270"/>
    <w:rsid w:val="00972654"/>
    <w:rsid w:val="00973B9E"/>
    <w:rsid w:val="00973FC5"/>
    <w:rsid w:val="009939C2"/>
    <w:rsid w:val="00996069"/>
    <w:rsid w:val="00997DE2"/>
    <w:rsid w:val="009A3F17"/>
    <w:rsid w:val="009A505D"/>
    <w:rsid w:val="009B059F"/>
    <w:rsid w:val="009B36B7"/>
    <w:rsid w:val="009B5AA0"/>
    <w:rsid w:val="009B6113"/>
    <w:rsid w:val="009B6D4B"/>
    <w:rsid w:val="009C37FC"/>
    <w:rsid w:val="009C45DF"/>
    <w:rsid w:val="009E16AC"/>
    <w:rsid w:val="009E308B"/>
    <w:rsid w:val="009E47EE"/>
    <w:rsid w:val="009E5D7F"/>
    <w:rsid w:val="009E7B01"/>
    <w:rsid w:val="009F35F5"/>
    <w:rsid w:val="00A01D81"/>
    <w:rsid w:val="00A108E0"/>
    <w:rsid w:val="00A1183A"/>
    <w:rsid w:val="00A173E4"/>
    <w:rsid w:val="00A20A8B"/>
    <w:rsid w:val="00A22B41"/>
    <w:rsid w:val="00A4297B"/>
    <w:rsid w:val="00A50E70"/>
    <w:rsid w:val="00A55148"/>
    <w:rsid w:val="00A55387"/>
    <w:rsid w:val="00A56E15"/>
    <w:rsid w:val="00A6621C"/>
    <w:rsid w:val="00A70897"/>
    <w:rsid w:val="00A73D67"/>
    <w:rsid w:val="00A73E27"/>
    <w:rsid w:val="00A74573"/>
    <w:rsid w:val="00A81357"/>
    <w:rsid w:val="00A905C0"/>
    <w:rsid w:val="00A92D21"/>
    <w:rsid w:val="00AA369E"/>
    <w:rsid w:val="00AA482B"/>
    <w:rsid w:val="00AB0C38"/>
    <w:rsid w:val="00AC7685"/>
    <w:rsid w:val="00AD62D8"/>
    <w:rsid w:val="00AE7C32"/>
    <w:rsid w:val="00AF0C9B"/>
    <w:rsid w:val="00AF1579"/>
    <w:rsid w:val="00AF5393"/>
    <w:rsid w:val="00B039C1"/>
    <w:rsid w:val="00B06A4C"/>
    <w:rsid w:val="00B2420E"/>
    <w:rsid w:val="00B3456B"/>
    <w:rsid w:val="00B4612E"/>
    <w:rsid w:val="00B56D52"/>
    <w:rsid w:val="00B71036"/>
    <w:rsid w:val="00B85E93"/>
    <w:rsid w:val="00B86673"/>
    <w:rsid w:val="00B86843"/>
    <w:rsid w:val="00B87620"/>
    <w:rsid w:val="00B9050D"/>
    <w:rsid w:val="00B946EA"/>
    <w:rsid w:val="00BB41BA"/>
    <w:rsid w:val="00BB4B14"/>
    <w:rsid w:val="00BB5632"/>
    <w:rsid w:val="00BB62BB"/>
    <w:rsid w:val="00BB6FB0"/>
    <w:rsid w:val="00BC0988"/>
    <w:rsid w:val="00BC0AAA"/>
    <w:rsid w:val="00BC631A"/>
    <w:rsid w:val="00BC7608"/>
    <w:rsid w:val="00BD3121"/>
    <w:rsid w:val="00BD4709"/>
    <w:rsid w:val="00BD531C"/>
    <w:rsid w:val="00BE5AC2"/>
    <w:rsid w:val="00BF6BDD"/>
    <w:rsid w:val="00BF73A6"/>
    <w:rsid w:val="00C029B5"/>
    <w:rsid w:val="00C0365B"/>
    <w:rsid w:val="00C30B64"/>
    <w:rsid w:val="00C30C2C"/>
    <w:rsid w:val="00C31DDF"/>
    <w:rsid w:val="00C33EE8"/>
    <w:rsid w:val="00C52589"/>
    <w:rsid w:val="00C5583A"/>
    <w:rsid w:val="00C6074A"/>
    <w:rsid w:val="00C62F06"/>
    <w:rsid w:val="00C63DCC"/>
    <w:rsid w:val="00C73A47"/>
    <w:rsid w:val="00C879D2"/>
    <w:rsid w:val="00C9161C"/>
    <w:rsid w:val="00C92546"/>
    <w:rsid w:val="00C94FAB"/>
    <w:rsid w:val="00CA4E38"/>
    <w:rsid w:val="00CB0575"/>
    <w:rsid w:val="00CC1CCC"/>
    <w:rsid w:val="00CC6AB8"/>
    <w:rsid w:val="00CD1014"/>
    <w:rsid w:val="00CD5F05"/>
    <w:rsid w:val="00CD7BB0"/>
    <w:rsid w:val="00CE2957"/>
    <w:rsid w:val="00CE4132"/>
    <w:rsid w:val="00D01FCC"/>
    <w:rsid w:val="00D04456"/>
    <w:rsid w:val="00D05BF5"/>
    <w:rsid w:val="00D116F9"/>
    <w:rsid w:val="00D2035F"/>
    <w:rsid w:val="00D37CB7"/>
    <w:rsid w:val="00D43ED2"/>
    <w:rsid w:val="00D574FA"/>
    <w:rsid w:val="00D57B49"/>
    <w:rsid w:val="00D665D1"/>
    <w:rsid w:val="00D66DF0"/>
    <w:rsid w:val="00D73DA2"/>
    <w:rsid w:val="00D84680"/>
    <w:rsid w:val="00D87B9C"/>
    <w:rsid w:val="00D922EF"/>
    <w:rsid w:val="00D968B3"/>
    <w:rsid w:val="00DA581F"/>
    <w:rsid w:val="00DA6C64"/>
    <w:rsid w:val="00DB0895"/>
    <w:rsid w:val="00DB2AE0"/>
    <w:rsid w:val="00DC4E01"/>
    <w:rsid w:val="00DD41C0"/>
    <w:rsid w:val="00DE50B9"/>
    <w:rsid w:val="00DE7163"/>
    <w:rsid w:val="00DF0403"/>
    <w:rsid w:val="00DF1538"/>
    <w:rsid w:val="00DF29AA"/>
    <w:rsid w:val="00DF4BF0"/>
    <w:rsid w:val="00DF4E91"/>
    <w:rsid w:val="00DF5DCC"/>
    <w:rsid w:val="00E10A04"/>
    <w:rsid w:val="00E1401B"/>
    <w:rsid w:val="00E16532"/>
    <w:rsid w:val="00E21C40"/>
    <w:rsid w:val="00E22519"/>
    <w:rsid w:val="00E254B2"/>
    <w:rsid w:val="00E46089"/>
    <w:rsid w:val="00E53BCE"/>
    <w:rsid w:val="00E557C9"/>
    <w:rsid w:val="00E55F42"/>
    <w:rsid w:val="00E65311"/>
    <w:rsid w:val="00E663FA"/>
    <w:rsid w:val="00E72DCB"/>
    <w:rsid w:val="00E746F8"/>
    <w:rsid w:val="00E82807"/>
    <w:rsid w:val="00E84C25"/>
    <w:rsid w:val="00EA4FD8"/>
    <w:rsid w:val="00EA6D74"/>
    <w:rsid w:val="00EC0516"/>
    <w:rsid w:val="00EC07BB"/>
    <w:rsid w:val="00EC2D03"/>
    <w:rsid w:val="00EC49B0"/>
    <w:rsid w:val="00ED05D4"/>
    <w:rsid w:val="00ED3F41"/>
    <w:rsid w:val="00ED678C"/>
    <w:rsid w:val="00EE5EE6"/>
    <w:rsid w:val="00EE7A4F"/>
    <w:rsid w:val="00F02DDE"/>
    <w:rsid w:val="00F03990"/>
    <w:rsid w:val="00F25BB6"/>
    <w:rsid w:val="00F31E78"/>
    <w:rsid w:val="00F34FB3"/>
    <w:rsid w:val="00F37BE0"/>
    <w:rsid w:val="00F4731F"/>
    <w:rsid w:val="00F50D05"/>
    <w:rsid w:val="00F52BAA"/>
    <w:rsid w:val="00F568A6"/>
    <w:rsid w:val="00F60791"/>
    <w:rsid w:val="00F661D1"/>
    <w:rsid w:val="00F72B8A"/>
    <w:rsid w:val="00F76771"/>
    <w:rsid w:val="00F833D7"/>
    <w:rsid w:val="00F9243F"/>
    <w:rsid w:val="00FA27FB"/>
    <w:rsid w:val="00FB6DBE"/>
    <w:rsid w:val="00FB6E93"/>
    <w:rsid w:val="00FD00D5"/>
    <w:rsid w:val="00FD6491"/>
    <w:rsid w:val="00FF47D1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0F1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3">
    <w:name w:val="Hyperlink"/>
    <w:basedOn w:val="a0"/>
    <w:rsid w:val="00EC49B0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903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5">
    <w:name w:val="FollowedHyperlink"/>
    <w:basedOn w:val="a0"/>
    <w:rsid w:val="00474431"/>
    <w:rPr>
      <w:color w:val="800080"/>
      <w:u w:val="single"/>
    </w:rPr>
  </w:style>
  <w:style w:type="character" w:customStyle="1" w:styleId="af0">
    <w:name w:val="Нижний колонтитул Знак"/>
    <w:basedOn w:val="a0"/>
    <w:link w:val="af"/>
    <w:uiPriority w:val="99"/>
    <w:rsid w:val="00807C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15454</CharactersWithSpaces>
  <SharedDoc>false</SharedDoc>
  <HLinks>
    <vt:vector size="12" baseType="variant">
      <vt:variant>
        <vt:i4>3473465</vt:i4>
      </vt:variant>
      <vt:variant>
        <vt:i4>3</vt:i4>
      </vt:variant>
      <vt:variant>
        <vt:i4>0</vt:i4>
      </vt:variant>
      <vt:variant>
        <vt:i4>5</vt:i4>
      </vt:variant>
      <vt:variant>
        <vt:lpwstr>http://www.eltray.com/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http://ftemk.mpei.ac.ru/elpro/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3</cp:revision>
  <cp:lastPrinted>2021-10-21T07:29:00Z</cp:lastPrinted>
  <dcterms:created xsi:type="dcterms:W3CDTF">2021-10-21T07:30:00Z</dcterms:created>
  <dcterms:modified xsi:type="dcterms:W3CDTF">2022-02-22T06:20:00Z</dcterms:modified>
</cp:coreProperties>
</file>